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F" w:rsidRPr="00414CAC" w:rsidRDefault="00175A9E" w:rsidP="001A400F">
      <w:pPr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0F" w:rsidRPr="00414CAC" w:rsidRDefault="001A400F" w:rsidP="001A400F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1A400F" w:rsidRPr="00414CAC" w:rsidRDefault="001A400F" w:rsidP="001A400F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400F" w:rsidTr="002D7FEB">
        <w:trPr>
          <w:trHeight w:val="283"/>
        </w:trPr>
        <w:tc>
          <w:tcPr>
            <w:tcW w:w="5069" w:type="dxa"/>
            <w:vAlign w:val="center"/>
          </w:tcPr>
          <w:p w:rsidR="001A400F" w:rsidRPr="00CC061C" w:rsidRDefault="00B576E6" w:rsidP="00AC7FF8">
            <w:pPr>
              <w:tabs>
                <w:tab w:val="left" w:pos="8789"/>
              </w:tabs>
            </w:pPr>
            <w:r>
              <w:t>28</w:t>
            </w:r>
            <w:r w:rsidR="001A400F" w:rsidRPr="00CC061C">
              <w:t>.</w:t>
            </w:r>
            <w:r w:rsidR="00AC7FF8">
              <w:t>0</w:t>
            </w:r>
            <w:r w:rsidR="001A400F">
              <w:t>1</w:t>
            </w:r>
            <w:r w:rsidR="001A400F" w:rsidRPr="00CC061C">
              <w:t>.202</w:t>
            </w:r>
            <w:r w:rsidR="00AC7FF8">
              <w:t>5</w:t>
            </w:r>
          </w:p>
        </w:tc>
        <w:tc>
          <w:tcPr>
            <w:tcW w:w="5069" w:type="dxa"/>
            <w:vAlign w:val="center"/>
          </w:tcPr>
          <w:p w:rsidR="001A400F" w:rsidRDefault="001A400F" w:rsidP="00621B72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C16DA5">
              <w:t xml:space="preserve"> </w:t>
            </w:r>
            <w:r>
              <w:t> </w:t>
            </w:r>
            <w:r w:rsidR="00B576E6">
              <w:t>59</w:t>
            </w:r>
          </w:p>
        </w:tc>
      </w:tr>
    </w:tbl>
    <w:p w:rsidR="001A400F" w:rsidRPr="00414CAC" w:rsidRDefault="001A400F" w:rsidP="001A400F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1A400F" w:rsidRPr="00414CAC" w:rsidRDefault="001A400F" w:rsidP="001A400F">
      <w:pPr>
        <w:jc w:val="center"/>
      </w:pPr>
      <w:r w:rsidRPr="00414CAC">
        <w:t>Томской области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Pr="001A400F" w:rsidRDefault="001A400F" w:rsidP="00C16DA5">
      <w:pPr>
        <w:pStyle w:val="ConsPlusTitle"/>
        <w:widowControl/>
        <w:jc w:val="center"/>
        <w:rPr>
          <w:b w:val="0"/>
        </w:rPr>
      </w:pPr>
      <w:r w:rsidRPr="001A400F">
        <w:rPr>
          <w:b w:val="0"/>
        </w:rPr>
        <w:t xml:space="preserve">Об утверждении Порядка предоставления </w:t>
      </w:r>
      <w:r w:rsidRPr="001A400F">
        <w:rPr>
          <w:b w:val="0"/>
          <w:color w:val="000000"/>
        </w:rPr>
        <w:t xml:space="preserve">субсидии на возмещение затрат </w:t>
      </w:r>
      <w:r w:rsidRPr="00805A13">
        <w:rPr>
          <w:b w:val="0"/>
          <w:color w:val="000000"/>
        </w:rPr>
        <w:t xml:space="preserve">Муниципального </w:t>
      </w:r>
      <w:r w:rsidR="00805A13" w:rsidRPr="00805A13">
        <w:rPr>
          <w:b w:val="0"/>
          <w:color w:val="000000"/>
        </w:rPr>
        <w:t>унитарного п</w:t>
      </w:r>
      <w:r w:rsidRPr="00805A13">
        <w:rPr>
          <w:b w:val="0"/>
          <w:color w:val="000000"/>
        </w:rPr>
        <w:t>редприятия «Жилищно-комунальное хозяйство Кривошеинского района» (далее –МУП «ЖКХ Кривошеинского района</w:t>
      </w:r>
      <w:r w:rsidRPr="00FC3203">
        <w:rPr>
          <w:b w:val="0"/>
          <w:color w:val="000000"/>
        </w:rPr>
        <w:t>»)</w:t>
      </w:r>
      <w:r w:rsidR="0074394D" w:rsidRPr="00FC3203">
        <w:rPr>
          <w:b w:val="0"/>
          <w:color w:val="000000"/>
        </w:rPr>
        <w:t xml:space="preserve"> в связи с подготовкой проектно-сметной документации</w:t>
      </w:r>
      <w:r w:rsidR="005C507A">
        <w:rPr>
          <w:b w:val="0"/>
          <w:color w:val="000000"/>
        </w:rPr>
        <w:t xml:space="preserve"> на ремонт газовой котельной № 3 с. Кривошеино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DD1C49" w:rsidRPr="00DD1C49" w:rsidRDefault="00C16DA5" w:rsidP="00B576E6">
      <w:pPr>
        <w:pStyle w:val="1"/>
        <w:shd w:val="clear" w:color="auto" w:fill="FFFFFF"/>
        <w:spacing w:before="161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576E6">
        <w:rPr>
          <w:b w:val="0"/>
          <w:sz w:val="24"/>
          <w:szCs w:val="24"/>
        </w:rPr>
        <w:t xml:space="preserve">      </w:t>
      </w:r>
      <w:r w:rsidR="001A400F" w:rsidRPr="00DD1C49">
        <w:rPr>
          <w:b w:val="0"/>
          <w:sz w:val="24"/>
          <w:szCs w:val="24"/>
        </w:rPr>
        <w:t xml:space="preserve">В соответствии со </w:t>
      </w:r>
      <w:hyperlink r:id="rId9" w:history="1">
        <w:r w:rsidR="001A400F" w:rsidRPr="00DD1C49">
          <w:rPr>
            <w:b w:val="0"/>
            <w:color w:val="000000"/>
            <w:sz w:val="24"/>
            <w:szCs w:val="24"/>
          </w:rPr>
          <w:t>статьей 78</w:t>
        </w:r>
      </w:hyperlink>
      <w:r w:rsidR="001A400F" w:rsidRPr="00DD1C49">
        <w:rPr>
          <w:b w:val="0"/>
          <w:sz w:val="24"/>
          <w:szCs w:val="24"/>
        </w:rPr>
        <w:t xml:space="preserve"> Бюджетного кодекса Российской Федерации,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DD1C49" w:rsidRPr="00DD1C49">
        <w:rPr>
          <w:rFonts w:eastAsia="TimesNewRomanPSMT"/>
          <w:b w:val="0"/>
          <w:sz w:val="24"/>
          <w:szCs w:val="24"/>
        </w:rPr>
        <w:t>25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</w:t>
      </w:r>
      <w:r w:rsidR="00DD1C49" w:rsidRPr="00DD1C49">
        <w:rPr>
          <w:rFonts w:eastAsia="TimesNewRomanPSMT"/>
          <w:b w:val="0"/>
          <w:sz w:val="24"/>
          <w:szCs w:val="24"/>
        </w:rPr>
        <w:t>ок</w:t>
      </w:r>
      <w:r w:rsidR="00F951C0" w:rsidRPr="00DD1C49">
        <w:rPr>
          <w:rFonts w:eastAsia="TimesNewRomanPSMT"/>
          <w:b w:val="0"/>
          <w:sz w:val="24"/>
          <w:szCs w:val="24"/>
        </w:rPr>
        <w:t xml:space="preserve">тября </w:t>
      </w:r>
      <w:r w:rsidR="001A400F" w:rsidRPr="00DD1C49">
        <w:rPr>
          <w:rFonts w:eastAsia="TimesNewRomanPSMT"/>
          <w:b w:val="0"/>
          <w:sz w:val="24"/>
          <w:szCs w:val="24"/>
        </w:rPr>
        <w:t>202</w:t>
      </w:r>
      <w:r w:rsidR="00DD1C49" w:rsidRPr="00DD1C49">
        <w:rPr>
          <w:rFonts w:eastAsia="TimesNewRomanPSMT"/>
          <w:b w:val="0"/>
          <w:sz w:val="24"/>
          <w:szCs w:val="24"/>
        </w:rPr>
        <w:t>3</w:t>
      </w:r>
      <w:r w:rsidR="00F951C0" w:rsidRPr="00DD1C49">
        <w:rPr>
          <w:rFonts w:eastAsia="TimesNewRomanPSMT"/>
          <w:b w:val="0"/>
          <w:sz w:val="24"/>
          <w:szCs w:val="24"/>
        </w:rPr>
        <w:t xml:space="preserve"> года </w:t>
      </w:r>
      <w:r w:rsidR="001A400F" w:rsidRPr="00DD1C49">
        <w:rPr>
          <w:rFonts w:eastAsia="TimesNewRomanPSMT"/>
          <w:b w:val="0"/>
          <w:sz w:val="24"/>
          <w:szCs w:val="24"/>
        </w:rPr>
        <w:t xml:space="preserve"> № 1</w:t>
      </w:r>
      <w:r w:rsidR="00DD1C49" w:rsidRPr="00DD1C49">
        <w:rPr>
          <w:rFonts w:eastAsia="TimesNewRomanPSMT"/>
          <w:b w:val="0"/>
          <w:sz w:val="24"/>
          <w:szCs w:val="24"/>
        </w:rPr>
        <w:t>78</w:t>
      </w:r>
      <w:r w:rsidR="001A400F" w:rsidRPr="00DD1C49">
        <w:rPr>
          <w:rFonts w:eastAsia="TimesNewRomanPSMT"/>
          <w:b w:val="0"/>
          <w:sz w:val="24"/>
          <w:szCs w:val="24"/>
        </w:rPr>
        <w:t xml:space="preserve">2 </w:t>
      </w:r>
      <w:r w:rsidR="00DD1C49" w:rsidRPr="00DD1C49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</w:p>
    <w:p w:rsidR="001A400F" w:rsidRPr="00F07723" w:rsidRDefault="00DD1C49" w:rsidP="008F523C">
      <w:pPr>
        <w:tabs>
          <w:tab w:val="left" w:pos="3540"/>
        </w:tabs>
      </w:pPr>
      <w:r>
        <w:t>П</w:t>
      </w:r>
      <w:r w:rsidR="001A400F" w:rsidRPr="00F07723">
        <w:t>ОСТАНОВЛЯЮ:</w:t>
      </w:r>
    </w:p>
    <w:p w:rsidR="001A400F" w:rsidRDefault="002F3176" w:rsidP="00D71AB9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b w:val="0"/>
        </w:rPr>
        <w:t xml:space="preserve">          </w:t>
      </w:r>
      <w:r w:rsidR="00D71AB9">
        <w:rPr>
          <w:b w:val="0"/>
        </w:rPr>
        <w:t xml:space="preserve"> </w:t>
      </w:r>
      <w:r w:rsidR="001A400F" w:rsidRPr="001A400F">
        <w:rPr>
          <w:b w:val="0"/>
        </w:rPr>
        <w:t xml:space="preserve">1. </w:t>
      </w:r>
      <w:r w:rsidR="00B576E6">
        <w:rPr>
          <w:b w:val="0"/>
        </w:rPr>
        <w:t>У</w:t>
      </w:r>
      <w:r w:rsidR="001A400F" w:rsidRPr="001A400F">
        <w:rPr>
          <w:b w:val="0"/>
        </w:rPr>
        <w:t xml:space="preserve">твердить Порядок предоставления </w:t>
      </w:r>
      <w:r w:rsidR="001A400F" w:rsidRPr="001A400F">
        <w:rPr>
          <w:b w:val="0"/>
          <w:color w:val="000000"/>
        </w:rPr>
        <w:t>субсидии на возмещение затрат МУП «ЖКХ К</w:t>
      </w:r>
      <w:r w:rsidR="001A400F">
        <w:rPr>
          <w:b w:val="0"/>
          <w:color w:val="000000"/>
        </w:rPr>
        <w:t>ривошеинского района</w:t>
      </w:r>
      <w:r w:rsidR="001A400F" w:rsidRPr="001A400F">
        <w:rPr>
          <w:b w:val="0"/>
          <w:color w:val="000000"/>
        </w:rPr>
        <w:t xml:space="preserve">» </w:t>
      </w:r>
      <w:r w:rsidR="001A400F" w:rsidRPr="00FC3203">
        <w:rPr>
          <w:b w:val="0"/>
          <w:color w:val="000000"/>
        </w:rPr>
        <w:t xml:space="preserve">в связи с </w:t>
      </w:r>
      <w:r w:rsidR="0074394D" w:rsidRPr="00FC3203">
        <w:rPr>
          <w:b w:val="0"/>
          <w:color w:val="000000"/>
        </w:rPr>
        <w:t>подготовкой проектно-сметной документации</w:t>
      </w:r>
      <w:r w:rsidR="004F1D03">
        <w:rPr>
          <w:b w:val="0"/>
          <w:color w:val="000000"/>
        </w:rPr>
        <w:t xml:space="preserve"> </w:t>
      </w:r>
      <w:r w:rsidR="005C507A">
        <w:rPr>
          <w:b w:val="0"/>
          <w:color w:val="000000"/>
        </w:rPr>
        <w:t xml:space="preserve">на ремонт газовой котельной № 3 с. Кривошеино </w:t>
      </w:r>
      <w:r w:rsidR="004F1D03">
        <w:rPr>
          <w:b w:val="0"/>
          <w:color w:val="000000"/>
        </w:rPr>
        <w:t>(далее-</w:t>
      </w:r>
      <w:r>
        <w:rPr>
          <w:b w:val="0"/>
          <w:color w:val="000000"/>
        </w:rPr>
        <w:t xml:space="preserve"> </w:t>
      </w:r>
      <w:r w:rsidR="004F1D03">
        <w:rPr>
          <w:b w:val="0"/>
          <w:color w:val="000000"/>
        </w:rPr>
        <w:t>ПСД)</w:t>
      </w:r>
      <w:r w:rsidR="0095474F" w:rsidRPr="00FC3203">
        <w:rPr>
          <w:b w:val="0"/>
        </w:rPr>
        <w:t>,</w:t>
      </w:r>
      <w:r w:rsidR="0074770C" w:rsidRPr="00FC3203">
        <w:rPr>
          <w:b w:val="0"/>
        </w:rPr>
        <w:t xml:space="preserve"> </w:t>
      </w:r>
      <w:r w:rsidR="0095474F" w:rsidRPr="00FC3203">
        <w:rPr>
          <w:b w:val="0"/>
        </w:rPr>
        <w:t>согласно приложению № 1 к настоящему постановлению.</w:t>
      </w:r>
    </w:p>
    <w:p w:rsidR="001A400F" w:rsidRPr="001A400F" w:rsidRDefault="00B576E6" w:rsidP="00B576E6">
      <w:pPr>
        <w:pStyle w:val="ConsPlusTitle"/>
        <w:widowControl/>
        <w:jc w:val="both"/>
      </w:pPr>
      <w:r>
        <w:rPr>
          <w:b w:val="0"/>
        </w:rPr>
        <w:t xml:space="preserve">           </w:t>
      </w:r>
      <w:r w:rsidR="002F3176">
        <w:rPr>
          <w:b w:val="0"/>
        </w:rPr>
        <w:t>2</w:t>
      </w:r>
      <w:r w:rsidR="001A400F" w:rsidRPr="001A400F">
        <w:rPr>
          <w:b w:val="0"/>
        </w:rPr>
        <w:t xml:space="preserve">. </w:t>
      </w:r>
      <w:r w:rsidR="008F523C" w:rsidRPr="008F523C">
        <w:rPr>
          <w:b w:val="0"/>
        </w:rPr>
        <w:t xml:space="preserve">Настоящее постановление вступает в силу с даты его </w:t>
      </w:r>
      <w:r w:rsidR="009400DE">
        <w:rPr>
          <w:b w:val="0"/>
        </w:rPr>
        <w:t>подписания</w:t>
      </w:r>
      <w:r w:rsidR="008F523C" w:rsidRPr="008F523C">
        <w:rPr>
          <w:b w:val="0"/>
        </w:rPr>
        <w:t>.</w:t>
      </w:r>
      <w:r w:rsidR="008F523C" w:rsidRPr="008F523C">
        <w:rPr>
          <w:b w:val="0"/>
        </w:rPr>
        <w:tab/>
      </w:r>
    </w:p>
    <w:p w:rsidR="001A400F" w:rsidRDefault="001A400F" w:rsidP="001A400F">
      <w:pPr>
        <w:jc w:val="both"/>
      </w:pPr>
      <w:r>
        <w:t xml:space="preserve">    </w:t>
      </w:r>
      <w:r w:rsidR="000E7469">
        <w:t xml:space="preserve">      </w:t>
      </w:r>
      <w:r>
        <w:t xml:space="preserve"> </w:t>
      </w:r>
      <w:r w:rsidR="002F3176">
        <w:t>3</w:t>
      </w:r>
      <w:r w:rsidRPr="00D37458">
        <w:t>.</w:t>
      </w:r>
      <w:r w:rsidR="00DB0BA8">
        <w:t xml:space="preserve"> </w:t>
      </w:r>
      <w:r w:rsidR="0096758B">
        <w:t>Н</w:t>
      </w:r>
      <w:r w:rsidR="008F523C" w:rsidRPr="00414CAC">
        <w:t>астоящее постановл</w:t>
      </w:r>
      <w:r w:rsidR="008F523C">
        <w:t xml:space="preserve">ение </w:t>
      </w:r>
      <w:r w:rsidR="0096758B">
        <w:t xml:space="preserve">подлежит размещению на </w:t>
      </w:r>
      <w:r w:rsidR="008F523C" w:rsidRPr="00414CAC">
        <w:t>официальном сайте муниципального образования Кривошеинский район</w:t>
      </w:r>
      <w:r w:rsidR="008F523C">
        <w:t xml:space="preserve"> Томской области</w:t>
      </w:r>
      <w:r w:rsidR="008F523C" w:rsidRPr="00414CAC">
        <w:t xml:space="preserve"> в </w:t>
      </w:r>
      <w:r w:rsidR="008F523C">
        <w:t xml:space="preserve">информационно- телекоммуникационной </w:t>
      </w:r>
      <w:r w:rsidR="008F523C" w:rsidRPr="00414CAC">
        <w:t>сети «Интернет».</w:t>
      </w:r>
    </w:p>
    <w:p w:rsidR="001A400F" w:rsidRPr="00414CAC" w:rsidRDefault="001A400F" w:rsidP="001A400F">
      <w:pPr>
        <w:jc w:val="both"/>
      </w:pPr>
      <w:r>
        <w:t xml:space="preserve">            </w:t>
      </w:r>
      <w:r w:rsidR="002F3176">
        <w:t>4</w:t>
      </w:r>
      <w:r w:rsidRPr="00D37458">
        <w:t>.</w:t>
      </w:r>
      <w:r w:rsidR="00C16DA5">
        <w:t xml:space="preserve"> </w:t>
      </w:r>
      <w:r w:rsidR="008F523C" w:rsidRPr="00D37458">
        <w:rPr>
          <w:color w:val="000000"/>
        </w:rPr>
        <w:t xml:space="preserve">Контроль за исполнением настоящего постановления возложить на </w:t>
      </w:r>
      <w:r w:rsidR="008F523C">
        <w:rPr>
          <w:color w:val="000000"/>
        </w:rPr>
        <w:t>Первого з</w:t>
      </w:r>
      <w:r w:rsidR="008F523C" w:rsidRPr="00D37458">
        <w:rPr>
          <w:color w:val="000000"/>
        </w:rPr>
        <w:t>аместителя Главы Кривошеинского района</w:t>
      </w:r>
      <w:r w:rsidR="008F523C">
        <w:rPr>
          <w:color w:val="000000"/>
        </w:rPr>
        <w:t>.</w:t>
      </w:r>
    </w:p>
    <w:p w:rsidR="001A400F" w:rsidRDefault="001A400F" w:rsidP="001A400F">
      <w:pPr>
        <w:tabs>
          <w:tab w:val="left" w:pos="-1800"/>
        </w:tabs>
        <w:ind w:right="21"/>
        <w:jc w:val="both"/>
      </w:pPr>
    </w:p>
    <w:p w:rsidR="008F523C" w:rsidRPr="00D37458" w:rsidRDefault="008F523C" w:rsidP="001A400F">
      <w:pPr>
        <w:tabs>
          <w:tab w:val="left" w:pos="-1800"/>
        </w:tabs>
        <w:ind w:right="21"/>
        <w:jc w:val="both"/>
      </w:pPr>
    </w:p>
    <w:p w:rsidR="001A400F" w:rsidRPr="001A400F" w:rsidRDefault="001A400F" w:rsidP="001A400F">
      <w:pPr>
        <w:pStyle w:val="ac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</w:t>
      </w:r>
      <w:r w:rsidR="008126F6">
        <w:rPr>
          <w:rFonts w:ascii="Times New Roman" w:hAnsi="Times New Roman"/>
        </w:rPr>
        <w:t xml:space="preserve">               </w:t>
      </w:r>
      <w:r w:rsidRPr="001A400F">
        <w:rPr>
          <w:rFonts w:ascii="Times New Roman" w:hAnsi="Times New Roman"/>
        </w:rPr>
        <w:t xml:space="preserve">                                                          </w:t>
      </w:r>
      <w:r w:rsidR="00C16DA5"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1A400F" w:rsidRDefault="001A400F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FC3203" w:rsidRDefault="00FC3203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D71AB9" w:rsidRDefault="00D71AB9" w:rsidP="001A400F">
      <w:pPr>
        <w:jc w:val="both"/>
        <w:rPr>
          <w:sz w:val="20"/>
          <w:szCs w:val="18"/>
        </w:rPr>
      </w:pPr>
    </w:p>
    <w:p w:rsidR="001A400F" w:rsidRPr="00414CAC" w:rsidRDefault="00AC7FF8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В</w:t>
      </w:r>
      <w:r w:rsidR="001A400F">
        <w:rPr>
          <w:sz w:val="20"/>
          <w:szCs w:val="18"/>
        </w:rPr>
        <w:t>олкова Наталья Александровна</w:t>
      </w:r>
    </w:p>
    <w:p w:rsidR="001A400F" w:rsidRDefault="001A400F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030E71" w:rsidRPr="0091579A" w:rsidRDefault="001A400F" w:rsidP="0095474F">
      <w:pPr>
        <w:jc w:val="both"/>
        <w:rPr>
          <w:rFonts w:ascii="Arial" w:hAnsi="Arial" w:cs="Arial"/>
          <w:lang w:eastAsia="ar-SA"/>
        </w:rPr>
      </w:pPr>
      <w:r w:rsidRPr="00414CAC">
        <w:rPr>
          <w:sz w:val="20"/>
          <w:szCs w:val="18"/>
        </w:rPr>
        <w:t xml:space="preserve">Прокуратура, </w:t>
      </w:r>
      <w:r>
        <w:rPr>
          <w:sz w:val="20"/>
          <w:szCs w:val="18"/>
        </w:rPr>
        <w:t>Шлапаков А.В.</w:t>
      </w:r>
      <w:r w:rsidRPr="00414CAC">
        <w:rPr>
          <w:sz w:val="20"/>
          <w:szCs w:val="18"/>
        </w:rPr>
        <w:t>, Управление финансов, Экономический отдел</w:t>
      </w:r>
    </w:p>
    <w:p w:rsidR="00851960" w:rsidRDefault="009400DE" w:rsidP="00100F61">
      <w:pPr>
        <w:tabs>
          <w:tab w:val="left" w:pos="5387"/>
        </w:tabs>
      </w:pPr>
      <w:r w:rsidRPr="00C35168">
        <w:lastRenderedPageBreak/>
        <w:t xml:space="preserve">                                              </w:t>
      </w:r>
      <w:r w:rsidR="00100F61">
        <w:t xml:space="preserve">          </w:t>
      </w:r>
      <w:r w:rsidRPr="00C35168">
        <w:t xml:space="preserve">     </w:t>
      </w:r>
      <w:r w:rsidR="00100F61">
        <w:t xml:space="preserve">      </w:t>
      </w:r>
      <w:r w:rsidR="002F3176">
        <w:t xml:space="preserve">                                                                     </w:t>
      </w:r>
      <w:r w:rsidR="00100F61">
        <w:t xml:space="preserve">  </w:t>
      </w:r>
    </w:p>
    <w:p w:rsidR="00851960" w:rsidRDefault="00851960" w:rsidP="00100F61">
      <w:pPr>
        <w:tabs>
          <w:tab w:val="left" w:pos="5387"/>
        </w:tabs>
      </w:pPr>
    </w:p>
    <w:p w:rsidR="008F523C" w:rsidRPr="00C35168" w:rsidRDefault="00851960" w:rsidP="00100F61">
      <w:pPr>
        <w:tabs>
          <w:tab w:val="left" w:pos="5387"/>
        </w:tabs>
      </w:pPr>
      <w:r>
        <w:t xml:space="preserve">                                                                                       </w:t>
      </w:r>
      <w:r w:rsidR="00100F61">
        <w:t xml:space="preserve"> </w:t>
      </w:r>
      <w:r w:rsidR="00D71AB9">
        <w:t xml:space="preserve">                        </w:t>
      </w:r>
      <w:r w:rsidR="0095474F" w:rsidRPr="00C35168">
        <w:t>Приложение</w:t>
      </w:r>
      <w:r w:rsidR="008F523C" w:rsidRPr="00C35168">
        <w:t xml:space="preserve"> № 1</w:t>
      </w:r>
    </w:p>
    <w:p w:rsidR="00100F61" w:rsidRDefault="008F523C" w:rsidP="00B576E6">
      <w:pPr>
        <w:tabs>
          <w:tab w:val="left" w:pos="709"/>
        </w:tabs>
      </w:pPr>
      <w:r w:rsidRPr="00C35168">
        <w:t xml:space="preserve">                                                                                </w:t>
      </w:r>
      <w:r w:rsidR="00100F61">
        <w:t xml:space="preserve">       </w:t>
      </w:r>
      <w:r w:rsidR="00D71AB9">
        <w:t xml:space="preserve">                         </w:t>
      </w:r>
      <w:r w:rsidRPr="00C35168">
        <w:t>УТВЕРЖДЕН</w:t>
      </w:r>
    </w:p>
    <w:p w:rsidR="00100F61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D71AB9">
        <w:t xml:space="preserve">                       </w:t>
      </w:r>
      <w:r>
        <w:t xml:space="preserve">  </w:t>
      </w:r>
      <w:r w:rsidR="008F523C" w:rsidRPr="00C35168">
        <w:t>п</w:t>
      </w:r>
      <w:r w:rsidR="0095474F" w:rsidRPr="00C35168">
        <w:t>остановлени</w:t>
      </w:r>
      <w:r w:rsidR="008F523C" w:rsidRPr="00C35168">
        <w:t xml:space="preserve">ем </w:t>
      </w:r>
      <w:r w:rsidR="0095474F" w:rsidRPr="00C35168">
        <w:t xml:space="preserve">Администрации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71AB9">
        <w:t xml:space="preserve">                      </w:t>
      </w:r>
      <w:r>
        <w:t xml:space="preserve"> </w:t>
      </w:r>
      <w:r w:rsidR="00D71AB9">
        <w:t xml:space="preserve"> </w:t>
      </w:r>
      <w:r w:rsidR="0095474F" w:rsidRPr="00C35168">
        <w:t xml:space="preserve">Кривошеинского района </w:t>
      </w:r>
    </w:p>
    <w:p w:rsidR="0095474F" w:rsidRPr="00C35168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71AB9">
        <w:t xml:space="preserve">                       </w:t>
      </w:r>
      <w:r w:rsidR="002F3176">
        <w:t xml:space="preserve"> </w:t>
      </w:r>
      <w:r w:rsidR="0095474F" w:rsidRPr="00C35168">
        <w:t xml:space="preserve">от   </w:t>
      </w:r>
      <w:r w:rsidR="0042469B">
        <w:t>28</w:t>
      </w:r>
      <w:r w:rsidR="008F523C" w:rsidRPr="00C35168">
        <w:t>.</w:t>
      </w:r>
      <w:r w:rsidR="00AC7FF8">
        <w:t>0</w:t>
      </w:r>
      <w:r w:rsidR="0095474F" w:rsidRPr="00C35168">
        <w:t>1.202</w:t>
      </w:r>
      <w:r w:rsidR="00AC7FF8">
        <w:t>5</w:t>
      </w:r>
      <w:r w:rsidR="0095474F" w:rsidRPr="00C35168">
        <w:t xml:space="preserve"> №</w:t>
      </w:r>
      <w:r w:rsidR="0020603B">
        <w:t xml:space="preserve"> </w:t>
      </w:r>
      <w:r w:rsidR="0042469B">
        <w:t>59</w:t>
      </w:r>
    </w:p>
    <w:p w:rsidR="009E4DFC" w:rsidRPr="00C35168" w:rsidRDefault="009E4DFC" w:rsidP="00855DE2">
      <w:pPr>
        <w:pStyle w:val="ConsPlusTitle"/>
        <w:widowControl/>
        <w:jc w:val="right"/>
      </w:pPr>
    </w:p>
    <w:p w:rsidR="005C507A" w:rsidRPr="001A400F" w:rsidRDefault="002E270E" w:rsidP="005C507A">
      <w:pPr>
        <w:pStyle w:val="ConsPlusTitle"/>
        <w:widowControl/>
        <w:jc w:val="center"/>
        <w:rPr>
          <w:b w:val="0"/>
        </w:rPr>
      </w:pPr>
      <w:r w:rsidRPr="00C35168">
        <w:rPr>
          <w:b w:val="0"/>
        </w:rPr>
        <w:t xml:space="preserve">Порядок предоставления </w:t>
      </w:r>
      <w:r w:rsidRPr="00C35168">
        <w:rPr>
          <w:b w:val="0"/>
          <w:color w:val="000000"/>
        </w:rPr>
        <w:t xml:space="preserve">субсидии на возмещение затрат </w:t>
      </w:r>
      <w:r w:rsidR="00BB3508" w:rsidRPr="00C35168">
        <w:rPr>
          <w:b w:val="0"/>
          <w:color w:val="000000"/>
        </w:rPr>
        <w:t>МУП «ЖКХ К</w:t>
      </w:r>
      <w:r w:rsidR="0095474F" w:rsidRPr="00C35168">
        <w:rPr>
          <w:b w:val="0"/>
          <w:color w:val="000000"/>
        </w:rPr>
        <w:t>ривошеинского района</w:t>
      </w:r>
      <w:r w:rsidR="00BB3508" w:rsidRPr="00C35168">
        <w:rPr>
          <w:b w:val="0"/>
          <w:color w:val="000000"/>
        </w:rPr>
        <w:t xml:space="preserve">» </w:t>
      </w:r>
      <w:r w:rsidR="0074394D">
        <w:rPr>
          <w:b w:val="0"/>
          <w:color w:val="000000"/>
        </w:rPr>
        <w:t>в связи с подготовкой проектно-сметной документации</w:t>
      </w:r>
      <w:r w:rsidR="005C507A">
        <w:rPr>
          <w:b w:val="0"/>
          <w:color w:val="000000"/>
        </w:rPr>
        <w:t xml:space="preserve"> на ремонт газовой котельной № 3 с. Кривошеино</w:t>
      </w:r>
    </w:p>
    <w:p w:rsidR="00A703EC" w:rsidRPr="00C35168" w:rsidRDefault="00A703EC" w:rsidP="00AF2219">
      <w:pPr>
        <w:pStyle w:val="ConsPlusTitle"/>
        <w:widowControl/>
        <w:jc w:val="center"/>
      </w:pPr>
    </w:p>
    <w:p w:rsidR="009E4DFC" w:rsidRPr="00C35168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C35168">
        <w:rPr>
          <w:b w:val="0"/>
        </w:rPr>
        <w:t>1. Общие поло</w:t>
      </w:r>
      <w:r w:rsidR="00B33B1F" w:rsidRPr="00C35168">
        <w:rPr>
          <w:b w:val="0"/>
        </w:rPr>
        <w:t xml:space="preserve">жения о предоставлении </w:t>
      </w:r>
      <w:r w:rsidR="00667BEB" w:rsidRPr="00C35168">
        <w:rPr>
          <w:b w:val="0"/>
        </w:rPr>
        <w:t>субсидии</w:t>
      </w:r>
    </w:p>
    <w:p w:rsidR="00DC3D35" w:rsidRPr="00C35168" w:rsidRDefault="00DC3D35" w:rsidP="00807BE8">
      <w:pPr>
        <w:pStyle w:val="ConsPlusTitle"/>
        <w:widowControl/>
        <w:ind w:firstLine="709"/>
        <w:jc w:val="center"/>
        <w:rPr>
          <w:b w:val="0"/>
        </w:rPr>
      </w:pPr>
    </w:p>
    <w:p w:rsidR="00DC3D35" w:rsidRPr="00C35168" w:rsidRDefault="00DC3D35" w:rsidP="00A85116">
      <w:pPr>
        <w:pStyle w:val="ConsPlusTitle"/>
        <w:widowControl/>
        <w:ind w:firstLine="709"/>
        <w:jc w:val="both"/>
        <w:rPr>
          <w:b w:val="0"/>
        </w:rPr>
      </w:pPr>
      <w:r w:rsidRPr="00C35168">
        <w:rPr>
          <w:b w:val="0"/>
        </w:rPr>
        <w:t xml:space="preserve">1. Настоящий </w:t>
      </w:r>
      <w:r w:rsidR="004F5EDC" w:rsidRPr="00C35168">
        <w:rPr>
          <w:b w:val="0"/>
        </w:rPr>
        <w:t>П</w:t>
      </w:r>
      <w:r w:rsidRPr="00C35168">
        <w:rPr>
          <w:b w:val="0"/>
        </w:rPr>
        <w:t xml:space="preserve">орядок </w:t>
      </w:r>
      <w:r w:rsidR="004F5EDC" w:rsidRPr="00C35168">
        <w:rPr>
          <w:b w:val="0"/>
        </w:rPr>
        <w:t>предоставления субсидии МУП «ЖКХ Кривошеинского района»</w:t>
      </w:r>
      <w:r w:rsidR="0074394D">
        <w:rPr>
          <w:b w:val="0"/>
        </w:rPr>
        <w:t xml:space="preserve"> на возмещение затрат в связи с подготовкой проектно-сметной документации</w:t>
      </w:r>
      <w:r w:rsidR="004F5EDC" w:rsidRPr="00C35168">
        <w:rPr>
          <w:b w:val="0"/>
        </w:rPr>
        <w:t>, регулирует правила предоставления из бюджета муниципального образования  Кривошеинск</w:t>
      </w:r>
      <w:r w:rsidR="00851960">
        <w:rPr>
          <w:b w:val="0"/>
        </w:rPr>
        <w:t>ий район Томской области</w:t>
      </w:r>
      <w:r w:rsidR="004F5EDC" w:rsidRPr="00C35168">
        <w:rPr>
          <w:b w:val="0"/>
        </w:rPr>
        <w:t xml:space="preserve"> субсидии на возмещение затрат в связи с </w:t>
      </w:r>
      <w:r w:rsidR="0074394D">
        <w:rPr>
          <w:b w:val="0"/>
        </w:rPr>
        <w:t>подготовкой проектно-сметной документации</w:t>
      </w:r>
      <w:r w:rsidR="005C507A">
        <w:rPr>
          <w:b w:val="0"/>
        </w:rPr>
        <w:t xml:space="preserve"> на ремонт газовой котельной № 3 с. Кривошеино </w:t>
      </w:r>
      <w:r w:rsidRPr="00C35168">
        <w:rPr>
          <w:b w:val="0"/>
        </w:rPr>
        <w:t xml:space="preserve">(далее - </w:t>
      </w:r>
      <w:r w:rsidR="00636EBA" w:rsidRPr="00C35168">
        <w:rPr>
          <w:b w:val="0"/>
        </w:rPr>
        <w:t>С</w:t>
      </w:r>
      <w:r w:rsidR="00E535A3" w:rsidRPr="00C35168">
        <w:rPr>
          <w:b w:val="0"/>
        </w:rPr>
        <w:t>убсидия</w:t>
      </w:r>
      <w:r w:rsidRPr="00C35168">
        <w:rPr>
          <w:b w:val="0"/>
        </w:rPr>
        <w:t>).</w:t>
      </w:r>
    </w:p>
    <w:p w:rsidR="00AC7FF8" w:rsidRPr="00AC7FF8" w:rsidRDefault="00C16DA5" w:rsidP="00AC7FF8">
      <w:pPr>
        <w:pStyle w:val="ConsPlusTitle"/>
        <w:widowControl/>
        <w:jc w:val="both"/>
        <w:rPr>
          <w:b w:val="0"/>
        </w:rPr>
      </w:pPr>
      <w:bookmarkStart w:id="0" w:name="P54"/>
      <w:bookmarkEnd w:id="0"/>
      <w:r w:rsidRPr="00C35168">
        <w:tab/>
      </w:r>
      <w:r w:rsidR="008704BB" w:rsidRPr="00FC3203">
        <w:rPr>
          <w:b w:val="0"/>
        </w:rPr>
        <w:t>2</w:t>
      </w:r>
      <w:r w:rsidR="00DC3D35" w:rsidRPr="00FC3203">
        <w:rPr>
          <w:b w:val="0"/>
        </w:rPr>
        <w:t xml:space="preserve">. </w:t>
      </w:r>
      <w:r w:rsidR="00754713" w:rsidRPr="00FC3203">
        <w:rPr>
          <w:b w:val="0"/>
        </w:rPr>
        <w:t>Цель предоставления Субсидии –</w:t>
      </w:r>
      <w:r w:rsidR="0074394D" w:rsidRPr="00FC3203">
        <w:rPr>
          <w:b w:val="0"/>
        </w:rPr>
        <w:t>финансовое обеспечение затрат на подготовку проектно-сметной документации</w:t>
      </w:r>
      <w:r w:rsidR="005C507A">
        <w:rPr>
          <w:b w:val="0"/>
        </w:rPr>
        <w:t xml:space="preserve"> на ремонт газовой котельной № 3 с. Кривошеино </w:t>
      </w:r>
      <w:r w:rsidR="00FC3203">
        <w:rPr>
          <w:b w:val="0"/>
        </w:rPr>
        <w:t>.</w:t>
      </w:r>
    </w:p>
    <w:p w:rsidR="00D87C56" w:rsidRPr="00C35168" w:rsidRDefault="00C16DA5" w:rsidP="0007145A">
      <w:pPr>
        <w:autoSpaceDE w:val="0"/>
        <w:autoSpaceDN w:val="0"/>
        <w:adjustRightInd w:val="0"/>
        <w:jc w:val="both"/>
      </w:pPr>
      <w:r w:rsidRPr="00C35168">
        <w:tab/>
      </w:r>
      <w:r w:rsidRPr="00C35168">
        <w:tab/>
        <w:t xml:space="preserve"> </w:t>
      </w:r>
      <w:r w:rsidR="008704BB" w:rsidRPr="00C35168">
        <w:t xml:space="preserve">3. </w:t>
      </w:r>
      <w:r w:rsidR="00D87C56" w:rsidRPr="00C35168"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 w:rsidRPr="00C35168">
        <w:t xml:space="preserve">(размере) </w:t>
      </w:r>
      <w:r w:rsidR="00D87C56" w:rsidRPr="00C35168">
        <w:t xml:space="preserve">бюджетных ассигнований, предусмотренных лимитов бюджетных обязательств, доведенных в установленном порядке главному распорядителю бюджетных средств Администрации Кривошеинского </w:t>
      </w:r>
      <w:r w:rsidR="0007145A" w:rsidRPr="00C35168">
        <w:t>района</w:t>
      </w:r>
      <w:r w:rsidR="00D87C56" w:rsidRPr="00C35168">
        <w:t xml:space="preserve"> предоставляющему субсидию.</w:t>
      </w:r>
    </w:p>
    <w:p w:rsidR="00620BD4" w:rsidRPr="00C35168" w:rsidRDefault="00620BD4" w:rsidP="00B5446C">
      <w:pPr>
        <w:autoSpaceDE w:val="0"/>
        <w:autoSpaceDN w:val="0"/>
        <w:adjustRightInd w:val="0"/>
        <w:ind w:firstLine="709"/>
        <w:jc w:val="both"/>
      </w:pPr>
      <w:r w:rsidRPr="00C35168">
        <w:t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</w:t>
      </w:r>
      <w:r w:rsidR="00092353" w:rsidRPr="00C35168">
        <w:t>ими</w:t>
      </w:r>
      <w:r w:rsidRPr="00C35168">
        <w:t xml:space="preserve"> организаци</w:t>
      </w:r>
      <w:r w:rsidR="00092353" w:rsidRPr="00C35168">
        <w:t>ями</w:t>
      </w:r>
      <w:r w:rsidRPr="00C35168">
        <w:t xml:space="preserve"> по оплате </w:t>
      </w:r>
      <w:r w:rsidRPr="00227CE1">
        <w:t xml:space="preserve">за </w:t>
      </w:r>
      <w:r w:rsidR="006F42F8" w:rsidRPr="00227CE1">
        <w:t>составление проектно-сметной документации</w:t>
      </w:r>
      <w:r w:rsidR="00227CE1" w:rsidRPr="00227CE1">
        <w:t>,</w:t>
      </w:r>
      <w:r w:rsidR="00227CE1">
        <w:t xml:space="preserve"> </w:t>
      </w:r>
      <w:r w:rsidR="005B7CCE" w:rsidRPr="00C35168">
        <w:t>путем перечисления суммы субсидии на расчетный счет ресурсоснабжающ</w:t>
      </w:r>
      <w:r w:rsidR="00092353" w:rsidRPr="00C35168">
        <w:t>их</w:t>
      </w:r>
      <w:r w:rsidR="006F42F8">
        <w:t xml:space="preserve"> </w:t>
      </w:r>
      <w:r w:rsidR="005B7CCE" w:rsidRPr="00C35168">
        <w:t xml:space="preserve">(для </w:t>
      </w:r>
      <w:r w:rsidR="00092353" w:rsidRPr="00C35168">
        <w:t>получателя субсидии) организаций</w:t>
      </w:r>
      <w:r w:rsidR="005B7CCE" w:rsidRPr="00C35168">
        <w:t>, и не может быть использована в иных целях.</w:t>
      </w:r>
    </w:p>
    <w:p w:rsidR="00792BF0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4</w:t>
      </w:r>
      <w:r w:rsidR="00792BF0" w:rsidRPr="00C35168">
        <w:rPr>
          <w:bCs/>
        </w:rPr>
        <w:t xml:space="preserve">. </w:t>
      </w:r>
      <w:r w:rsidR="00F65F0C" w:rsidRPr="00C35168">
        <w:rPr>
          <w:bCs/>
        </w:rPr>
        <w:t xml:space="preserve">Получатель субсидии: Муниципальное унитарное предприятие «Жилищно-коммунальное хозяйство Кривошеинского </w:t>
      </w:r>
      <w:r w:rsidR="00A30692" w:rsidRPr="00C35168">
        <w:rPr>
          <w:bCs/>
        </w:rPr>
        <w:t>района</w:t>
      </w:r>
      <w:r w:rsidR="00F65F0C" w:rsidRPr="00C35168">
        <w:rPr>
          <w:bCs/>
        </w:rPr>
        <w:t>».</w:t>
      </w:r>
    </w:p>
    <w:p w:rsidR="00B96189" w:rsidRPr="00C35168" w:rsidRDefault="0035530F" w:rsidP="00B544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5168">
        <w:rPr>
          <w:bCs/>
        </w:rPr>
        <w:t>5</w:t>
      </w:r>
      <w:r w:rsidR="00B96189" w:rsidRPr="00C35168">
        <w:rPr>
          <w:bCs/>
        </w:rPr>
        <w:t xml:space="preserve">. Способ получения субсидии: возмещение </w:t>
      </w:r>
      <w:r w:rsidR="00D50594">
        <w:rPr>
          <w:bCs/>
        </w:rPr>
        <w:t xml:space="preserve">затрат на </w:t>
      </w:r>
      <w:r w:rsidR="00D50594" w:rsidRPr="00227CE1">
        <w:rPr>
          <w:bCs/>
        </w:rPr>
        <w:t>подготовку проектно-сметной документации</w:t>
      </w:r>
      <w:r w:rsidR="005C507A">
        <w:rPr>
          <w:bCs/>
        </w:rPr>
        <w:t xml:space="preserve"> </w:t>
      </w:r>
      <w:r w:rsidR="005C507A" w:rsidRPr="005C507A">
        <w:t>на ремонт газовой котельной № 3 с. Кривошеино</w:t>
      </w:r>
      <w:r w:rsidR="005C507A">
        <w:rPr>
          <w:bCs/>
        </w:rPr>
        <w:t xml:space="preserve"> </w:t>
      </w:r>
      <w:r w:rsidR="00227CE1" w:rsidRPr="00227CE1">
        <w:rPr>
          <w:bCs/>
        </w:rPr>
        <w:t>.</w:t>
      </w:r>
    </w:p>
    <w:p w:rsidR="005D12B4" w:rsidRPr="00C35168" w:rsidRDefault="00792BF0" w:rsidP="00B5446C">
      <w:pPr>
        <w:ind w:firstLine="709"/>
        <w:jc w:val="both"/>
        <w:rPr>
          <w:rFonts w:eastAsia="TimesNewRomanPSMT"/>
        </w:rPr>
      </w:pPr>
      <w:r w:rsidRPr="00C35168">
        <w:rPr>
          <w:bCs/>
        </w:rPr>
        <w:t xml:space="preserve">6. </w:t>
      </w:r>
      <w:r w:rsidRPr="00C35168">
        <w:t xml:space="preserve">Сведения о субсидии размещаются на официальном сайте </w:t>
      </w:r>
      <w:r w:rsidR="00A30692" w:rsidRPr="00C35168">
        <w:t xml:space="preserve">Администрации </w:t>
      </w:r>
      <w:r w:rsidRPr="00C35168">
        <w:t xml:space="preserve">Кривошеинского </w:t>
      </w:r>
      <w:r w:rsidR="00A30692" w:rsidRPr="00C35168">
        <w:t>района</w:t>
      </w:r>
      <w:r w:rsidRPr="00C35168">
        <w:t xml:space="preserve"> в информационно-телекоммуникационной сети интернет (далее – официальный сайт).</w:t>
      </w:r>
    </w:p>
    <w:p w:rsidR="00792BF0" w:rsidRPr="00C35168" w:rsidRDefault="00792BF0" w:rsidP="00B5446C">
      <w:pPr>
        <w:ind w:firstLine="709"/>
        <w:jc w:val="both"/>
      </w:pPr>
      <w:r w:rsidRPr="00C35168">
        <w:t xml:space="preserve">7. Администрация Кривошеинского </w:t>
      </w:r>
      <w:r w:rsidR="00993556" w:rsidRPr="00C35168">
        <w:t>района</w:t>
      </w:r>
      <w:r w:rsidRPr="00C35168">
        <w:t xml:space="preserve"> является главным распорядителем бюджетных средств, осуществляющим предоставление субсидий на территории Кривошеинского </w:t>
      </w:r>
      <w:r w:rsidR="00993556" w:rsidRPr="00C35168">
        <w:t>района</w:t>
      </w:r>
      <w:r w:rsidRPr="00C35168">
        <w:t xml:space="preserve"> (далее</w:t>
      </w:r>
      <w:r w:rsidR="00636EBA" w:rsidRPr="00C35168">
        <w:t>-</w:t>
      </w:r>
      <w:r w:rsidRPr="00C35168">
        <w:t xml:space="preserve">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92BF0" w:rsidRPr="00C35168" w:rsidRDefault="00792BF0" w:rsidP="00B5446C">
      <w:pPr>
        <w:ind w:firstLine="709"/>
        <w:jc w:val="both"/>
      </w:pPr>
      <w:r w:rsidRPr="00C35168">
        <w:t>8. Субсидия предоставляется на безвозмездной и безвозвратной основе.</w:t>
      </w:r>
    </w:p>
    <w:p w:rsidR="00792BF0" w:rsidRPr="00C35168" w:rsidRDefault="00C972BA" w:rsidP="00B5446C">
      <w:pPr>
        <w:ind w:firstLine="709"/>
        <w:jc w:val="both"/>
      </w:pPr>
      <w:r w:rsidRPr="00C35168">
        <w:t>9</w:t>
      </w:r>
      <w:r w:rsidR="00792BF0" w:rsidRPr="00C35168">
        <w:t>. Субсидия должн</w:t>
      </w:r>
      <w:r w:rsidR="00BD105F" w:rsidRPr="00C35168">
        <w:t>а</w:t>
      </w:r>
      <w:r w:rsidR="00792BF0" w:rsidRPr="00C35168">
        <w:t xml:space="preserve"> быть использован</w:t>
      </w:r>
      <w:r w:rsidR="00BD105F" w:rsidRPr="00C35168">
        <w:t>а</w:t>
      </w:r>
      <w:r w:rsidR="00792BF0" w:rsidRPr="00C35168">
        <w:t xml:space="preserve"> по целевому назначению и не может быть использована на иные цели.</w:t>
      </w:r>
    </w:p>
    <w:p w:rsidR="00792BF0" w:rsidRPr="00C35168" w:rsidRDefault="00C972BA" w:rsidP="00B5446C">
      <w:pPr>
        <w:ind w:firstLine="709"/>
        <w:jc w:val="both"/>
      </w:pPr>
      <w:r w:rsidRPr="00C35168">
        <w:t>10</w:t>
      </w:r>
      <w:r w:rsidR="00792BF0" w:rsidRPr="00C35168">
        <w:t>. Результатом предоставления субсидии является:</w:t>
      </w:r>
    </w:p>
    <w:p w:rsidR="00792BF0" w:rsidRPr="00C35168" w:rsidRDefault="00863139" w:rsidP="00B5446C">
      <w:pPr>
        <w:ind w:firstLine="709"/>
        <w:jc w:val="both"/>
      </w:pPr>
      <w:r>
        <w:t xml:space="preserve">а) </w:t>
      </w:r>
      <w:r w:rsidR="00792BF0" w:rsidRPr="00C35168">
        <w:t xml:space="preserve"> </w:t>
      </w:r>
      <w:r w:rsidR="00804A2D">
        <w:t>формирование ПСД для проведение ремонта газовой котельной №3 в с. Кривошеино</w:t>
      </w:r>
      <w:r w:rsidR="00792BF0" w:rsidRPr="00C35168">
        <w:t>;</w:t>
      </w:r>
    </w:p>
    <w:p w:rsidR="00346731" w:rsidRPr="00C35168" w:rsidRDefault="00346731" w:rsidP="00346731">
      <w:pPr>
        <w:ind w:firstLine="709"/>
        <w:jc w:val="both"/>
      </w:pPr>
      <w:r w:rsidRPr="00C35168">
        <w:t xml:space="preserve">11. Для рассмотрения представленных получателем субсидии документов Администрацией Кривошеинского района формируется комиссия в составе семи человек, включая председателя – </w:t>
      </w:r>
      <w:r w:rsidR="001962E4" w:rsidRPr="00C35168">
        <w:t>Первого з</w:t>
      </w:r>
      <w:r w:rsidRPr="00C35168">
        <w:t>аместителя Главы Кривошеинского района, заместителя председателя, секретаря и членов комиссии (далее - комиссия)</w:t>
      </w:r>
      <w:r w:rsidR="00C16DA5" w:rsidRPr="00C35168">
        <w:t>, утвержденной приложением № 6 к настоящему порядку</w:t>
      </w:r>
      <w:r w:rsidRPr="00C35168">
        <w:t>.</w:t>
      </w:r>
    </w:p>
    <w:p w:rsidR="00346731" w:rsidRPr="00C35168" w:rsidRDefault="00346731" w:rsidP="00346731">
      <w:pPr>
        <w:ind w:firstLine="709"/>
        <w:jc w:val="both"/>
      </w:pPr>
      <w:r w:rsidRPr="00C35168">
        <w:lastRenderedPageBreak/>
        <w:t>Комиссия осуществляет следующие функции:</w:t>
      </w:r>
    </w:p>
    <w:p w:rsidR="00346731" w:rsidRPr="00C35168" w:rsidRDefault="00346731" w:rsidP="00346731">
      <w:pPr>
        <w:ind w:firstLine="709"/>
        <w:jc w:val="both"/>
      </w:pPr>
      <w:r w:rsidRPr="00C35168">
        <w:t>- рассматривает представленные получателем субсидии документы;</w:t>
      </w:r>
    </w:p>
    <w:p w:rsidR="00346731" w:rsidRPr="00C35168" w:rsidRDefault="00346731" w:rsidP="00346731">
      <w:pPr>
        <w:ind w:firstLine="709"/>
        <w:jc w:val="both"/>
      </w:pPr>
      <w:r w:rsidRPr="00C35168">
        <w:t>- принимает и утверждает решение о соответствии (не соответствии) получателя субсидии требованиям настоящего Порядка.</w:t>
      </w:r>
    </w:p>
    <w:p w:rsidR="00346731" w:rsidRPr="00C35168" w:rsidRDefault="00346731" w:rsidP="00346731">
      <w:pPr>
        <w:ind w:firstLine="709"/>
        <w:jc w:val="both"/>
      </w:pPr>
      <w:r w:rsidRPr="00C35168"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Председатель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руководит организацией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проводит заседание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подписывает документы, в том числе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имеет право решающего голоса на заседаниях комиссии.</w:t>
      </w:r>
    </w:p>
    <w:p w:rsidR="00346731" w:rsidRPr="00C35168" w:rsidRDefault="00346731" w:rsidP="00346731">
      <w:pPr>
        <w:ind w:firstLine="709"/>
        <w:jc w:val="both"/>
      </w:pPr>
      <w:r w:rsidRPr="00C35168">
        <w:t>Заместитель председателя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-выполняет поручения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председательствует на заседаниях комиссии в случае отсутствия председателя.</w:t>
      </w:r>
    </w:p>
    <w:p w:rsidR="00346731" w:rsidRPr="00C35168" w:rsidRDefault="00346731" w:rsidP="00346731">
      <w:pPr>
        <w:ind w:firstLine="709"/>
        <w:jc w:val="both"/>
      </w:pPr>
      <w:r w:rsidRPr="00C35168">
        <w:t>Секретарь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выполняет поручения председателя комиссии и заместителя председателя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ведет протоколы заседаний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осуществляет организационное и информационно-аналитическое обеспечение деятельности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обеспечивает ведение делопроизводства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направляет в адрес членов комиссии копии протоколов и материалов по итогам проведения заседаний.</w:t>
      </w:r>
    </w:p>
    <w:p w:rsidR="00346731" w:rsidRPr="00C35168" w:rsidRDefault="00346731" w:rsidP="00346731">
      <w:pPr>
        <w:ind w:firstLine="709"/>
        <w:jc w:val="both"/>
      </w:pPr>
      <w:r w:rsidRPr="00C35168">
        <w:t>Члены комиссии:</w:t>
      </w:r>
    </w:p>
    <w:p w:rsidR="00346731" w:rsidRPr="00C35168" w:rsidRDefault="00346731" w:rsidP="00346731">
      <w:pPr>
        <w:ind w:firstLine="709"/>
        <w:jc w:val="both"/>
      </w:pPr>
      <w:r w:rsidRPr="00C35168">
        <w:t>- лично участвуют в заседаниях комиссии;</w:t>
      </w:r>
    </w:p>
    <w:p w:rsidR="00346731" w:rsidRPr="00C35168" w:rsidRDefault="00346731" w:rsidP="00346731">
      <w:pPr>
        <w:ind w:firstLine="709"/>
        <w:jc w:val="both"/>
      </w:pPr>
      <w:r w:rsidRPr="00C35168">
        <w:t>- знакомятся с представленными документами.</w:t>
      </w:r>
    </w:p>
    <w:p w:rsidR="00346731" w:rsidRPr="00C35168" w:rsidRDefault="00346731" w:rsidP="00346731">
      <w:pPr>
        <w:ind w:firstLine="709"/>
        <w:jc w:val="both"/>
      </w:pPr>
      <w:r w:rsidRPr="00C35168"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 комиссии при принятии решения право решающего голоса принадлежит председателю  комиссии.</w:t>
      </w:r>
    </w:p>
    <w:p w:rsidR="00D537DA" w:rsidRPr="00C35168" w:rsidRDefault="0045401A" w:rsidP="00B5446C">
      <w:pPr>
        <w:ind w:firstLine="709"/>
        <w:jc w:val="both"/>
      </w:pPr>
      <w:r w:rsidRPr="00C35168">
        <w:t>1</w:t>
      </w:r>
      <w:r w:rsidR="001962E4" w:rsidRPr="00C35168">
        <w:t>2</w:t>
      </w:r>
      <w:r w:rsidR="00D537DA" w:rsidRPr="00C35168">
        <w:t>.</w:t>
      </w:r>
      <w:r w:rsidR="001962E4" w:rsidRPr="00C35168">
        <w:t xml:space="preserve"> По итогам проведенного заседания </w:t>
      </w:r>
      <w:r w:rsidR="00D73803" w:rsidRPr="00C35168">
        <w:t>комиссии п</w:t>
      </w:r>
      <w:r w:rsidR="00383E46" w:rsidRPr="00C35168">
        <w:t xml:space="preserve">ри условии соответствия получателя субсидии требованиям настоящего порядка </w:t>
      </w:r>
      <w:r w:rsidR="00D537DA" w:rsidRPr="00C35168">
        <w:t>Администрацией</w:t>
      </w:r>
      <w:r w:rsidR="00D73803" w:rsidRPr="00C35168">
        <w:t xml:space="preserve"> </w:t>
      </w:r>
      <w:r w:rsidR="00D537DA" w:rsidRPr="00C35168">
        <w:t>принимается решение в форме постанов</w:t>
      </w:r>
      <w:r w:rsidR="00383E46" w:rsidRPr="00C35168">
        <w:t>ления о предоставлении субсидии (либо отказ в предоставлении субсидии)</w:t>
      </w:r>
      <w:r w:rsidR="00D537DA" w:rsidRPr="00C35168">
        <w:t>.</w:t>
      </w:r>
    </w:p>
    <w:p w:rsidR="00511832" w:rsidRPr="00C35168" w:rsidRDefault="00D537DA" w:rsidP="00B5446C">
      <w:pPr>
        <w:ind w:firstLine="709"/>
        <w:jc w:val="both"/>
      </w:pPr>
      <w:r w:rsidRPr="00C35168">
        <w:t>На основании постановления Администрации</w:t>
      </w:r>
      <w:r w:rsidR="00D73803" w:rsidRPr="00C35168">
        <w:t xml:space="preserve"> </w:t>
      </w:r>
      <w:r w:rsidRPr="00C35168">
        <w:t xml:space="preserve">о предоставлении субсидии с </w:t>
      </w:r>
      <w:r w:rsidR="00383E46" w:rsidRPr="00C35168">
        <w:t>п</w:t>
      </w:r>
      <w:r w:rsidRPr="00C35168">
        <w:t xml:space="preserve">олучателем субсидии </w:t>
      </w:r>
      <w:r w:rsidR="00BC6A27" w:rsidRPr="00C35168">
        <w:t xml:space="preserve">заключается </w:t>
      </w:r>
      <w:r w:rsidRPr="00C35168">
        <w:t>соглашение о предоставлении субсидии из бюджета</w:t>
      </w:r>
      <w:r w:rsidR="00851960">
        <w:t xml:space="preserve"> муниципального образования</w:t>
      </w:r>
      <w:r w:rsidRPr="00C35168">
        <w:t xml:space="preserve"> Кривошеинск</w:t>
      </w:r>
      <w:r w:rsidR="004F1D03">
        <w:t>ий</w:t>
      </w:r>
      <w:r w:rsidRPr="00C35168">
        <w:t xml:space="preserve"> </w:t>
      </w:r>
      <w:r w:rsidR="00993556" w:rsidRPr="00C35168">
        <w:t>район</w:t>
      </w:r>
      <w:r w:rsidR="004F1D03">
        <w:t xml:space="preserve"> Томской области</w:t>
      </w:r>
      <w:r w:rsidRPr="00C35168">
        <w:t xml:space="preserve"> в целях </w:t>
      </w:r>
      <w:r w:rsidR="0045401A" w:rsidRPr="00C35168">
        <w:t xml:space="preserve">оплаты </w:t>
      </w:r>
      <w:r w:rsidR="00863139">
        <w:t>затрат на подготовку проектно-сметной документации</w:t>
      </w:r>
      <w:r w:rsidR="0045401A" w:rsidRPr="00C35168">
        <w:t xml:space="preserve"> </w:t>
      </w:r>
      <w:r w:rsidR="00993556" w:rsidRPr="00C35168">
        <w:t>МУП «ЖКХ Кривошеинского района»</w:t>
      </w:r>
      <w:r w:rsidR="009756C3" w:rsidRPr="00C35168">
        <w:t>(далее – Соглашение).</w:t>
      </w:r>
    </w:p>
    <w:p w:rsidR="0045401A" w:rsidRPr="00C35168" w:rsidRDefault="0045401A" w:rsidP="0045401A">
      <w:pPr>
        <w:pStyle w:val="ConsPlusNormal"/>
        <w:spacing w:before="200"/>
        <w:ind w:firstLine="540"/>
        <w:jc w:val="center"/>
        <w:rPr>
          <w:szCs w:val="24"/>
        </w:rPr>
      </w:pPr>
      <w:r w:rsidRPr="00C35168">
        <w:rPr>
          <w:szCs w:val="24"/>
        </w:rPr>
        <w:t xml:space="preserve">2. Порядок </w:t>
      </w:r>
      <w:r w:rsidR="000353AC" w:rsidRPr="00C35168">
        <w:rPr>
          <w:szCs w:val="24"/>
        </w:rPr>
        <w:t>рассмотрения представленных получателем субсидии документов</w:t>
      </w:r>
    </w:p>
    <w:p w:rsidR="0045401A" w:rsidRPr="00C35168" w:rsidRDefault="0045401A" w:rsidP="0045401A">
      <w:pPr>
        <w:pStyle w:val="ConsPlusNormal"/>
        <w:ind w:firstLine="539"/>
        <w:jc w:val="center"/>
        <w:rPr>
          <w:b/>
          <w:szCs w:val="24"/>
        </w:rPr>
      </w:pPr>
    </w:p>
    <w:p w:rsidR="0045401A" w:rsidRPr="00C35168" w:rsidRDefault="000353A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3</w:t>
      </w:r>
      <w:r w:rsidR="0045401A" w:rsidRPr="00C35168">
        <w:rPr>
          <w:szCs w:val="24"/>
        </w:rPr>
        <w:t xml:space="preserve">. </w:t>
      </w:r>
      <w:r w:rsidRPr="00C35168">
        <w:rPr>
          <w:szCs w:val="24"/>
        </w:rPr>
        <w:t>Получатель субсидии</w:t>
      </w:r>
      <w:r w:rsidR="0045401A" w:rsidRPr="00C35168">
        <w:rPr>
          <w:szCs w:val="24"/>
        </w:rPr>
        <w:t xml:space="preserve"> на 1-е число месяца, предшествующего месяцу, в котором планируется </w:t>
      </w:r>
      <w:r w:rsidR="00092353" w:rsidRPr="00C35168">
        <w:rPr>
          <w:szCs w:val="24"/>
        </w:rPr>
        <w:t>предоставление субсидии</w:t>
      </w:r>
      <w:r w:rsidR="0045401A" w:rsidRPr="00C35168">
        <w:rPr>
          <w:szCs w:val="24"/>
        </w:rPr>
        <w:t>, должен соответствовать следующим требованиям: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13.1. у получател</w:t>
      </w:r>
      <w:r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должна отсутствовать просроченная задолженность по возврату в бюджет муниципального образования </w:t>
      </w:r>
      <w:r w:rsidR="0035197D" w:rsidRPr="00C35168">
        <w:rPr>
          <w:rFonts w:eastAsia="Times New Roman"/>
        </w:rPr>
        <w:t>Кривошеинск</w:t>
      </w:r>
      <w:r w:rsidR="004F1D03">
        <w:rPr>
          <w:rFonts w:eastAsia="Times New Roman"/>
        </w:rPr>
        <w:t>ий</w:t>
      </w:r>
      <w:r w:rsidR="0035197D" w:rsidRPr="00C35168">
        <w:rPr>
          <w:rFonts w:eastAsia="Times New Roman"/>
        </w:rPr>
        <w:t xml:space="preserve"> район</w:t>
      </w:r>
      <w:r w:rsidR="004F1D03">
        <w:rPr>
          <w:rFonts w:eastAsia="Times New Roman"/>
        </w:rPr>
        <w:t xml:space="preserve"> Томской области</w:t>
      </w:r>
      <w:r w:rsidR="00BF6ABD" w:rsidRPr="00C35168">
        <w:rPr>
          <w:rFonts w:eastAsia="Times New Roman"/>
        </w:rPr>
        <w:t xml:space="preserve"> (далее бюджет) субсидий, бюджетных инвестиций, предоставленных в соответствии с </w:t>
      </w:r>
      <w:r w:rsidR="0035197D" w:rsidRPr="00C35168">
        <w:rPr>
          <w:rFonts w:eastAsia="Times New Roman"/>
        </w:rPr>
        <w:t>муниципальными правовыми актами</w:t>
      </w:r>
      <w:r w:rsidR="00BF6ABD" w:rsidRPr="00C35168">
        <w:rPr>
          <w:rFonts w:eastAsia="Times New Roman"/>
        </w:rPr>
        <w:t>, и иная просроченная задолженность перед бюджетом;</w:t>
      </w:r>
    </w:p>
    <w:p w:rsidR="00A64D86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13.2. получател</w:t>
      </w:r>
      <w:r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–</w:t>
      </w: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находиться в процессе реорганизации, ликвидации, банкротства </w:t>
      </w:r>
    </w:p>
    <w:p w:rsidR="00BF6ABD" w:rsidRPr="00C35168" w:rsidRDefault="00BF6ABD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13.3. </w:t>
      </w:r>
      <w:r w:rsidR="00C35168" w:rsidRPr="00C35168">
        <w:rPr>
          <w:rFonts w:eastAsia="Times New Roman"/>
        </w:rPr>
        <w:t xml:space="preserve">  </w:t>
      </w:r>
      <w:r w:rsidRPr="00C35168">
        <w:rPr>
          <w:rFonts w:eastAsia="Times New Roman"/>
        </w:rPr>
        <w:t>получател</w:t>
      </w:r>
      <w:r w:rsidR="00A64D86" w:rsidRPr="00C35168">
        <w:rPr>
          <w:rFonts w:eastAsia="Times New Roman"/>
        </w:rPr>
        <w:t>ь</w:t>
      </w:r>
      <w:r w:rsidRPr="00C35168">
        <w:rPr>
          <w:rFonts w:eastAsia="Times New Roman"/>
        </w:rPr>
        <w:t xml:space="preserve"> Субсидии не долж</w:t>
      </w:r>
      <w:r w:rsidR="00A64D86" w:rsidRPr="00C35168">
        <w:rPr>
          <w:rFonts w:eastAsia="Times New Roman"/>
        </w:rPr>
        <w:t>е</w:t>
      </w:r>
      <w:r w:rsidRPr="00C35168">
        <w:rPr>
          <w:rFonts w:eastAsia="Times New Roman"/>
        </w:rPr>
        <w:t>н являться иностранными юридическим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а также российским</w:t>
      </w:r>
      <w:r w:rsidR="00A64D86" w:rsidRPr="00C35168">
        <w:rPr>
          <w:rFonts w:eastAsia="Times New Roman"/>
        </w:rPr>
        <w:t xml:space="preserve"> юридическим</w:t>
      </w:r>
      <w:r w:rsidRPr="00C35168">
        <w:rPr>
          <w:rFonts w:eastAsia="Times New Roman"/>
        </w:rPr>
        <w:t xml:space="preserve">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в уставном (складочном) капитале котор</w:t>
      </w:r>
      <w:r w:rsidR="00A64D86" w:rsidRPr="00C35168">
        <w:rPr>
          <w:rFonts w:eastAsia="Times New Roman"/>
        </w:rPr>
        <w:t>ого</w:t>
      </w:r>
      <w:r w:rsidRPr="00C35168">
        <w:rPr>
          <w:rFonts w:eastAsia="Times New Roman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C35168">
        <w:rPr>
          <w:rFonts w:eastAsia="Times New Roman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</w:t>
      </w:r>
      <w:r w:rsidR="00C35168" w:rsidRPr="00C35168">
        <w:rPr>
          <w:rFonts w:eastAsia="Times New Roman"/>
        </w:rPr>
        <w:t>оффшорные</w:t>
      </w:r>
      <w:r w:rsidRPr="00C35168">
        <w:rPr>
          <w:rFonts w:eastAsia="Times New Roman"/>
        </w:rPr>
        <w:t xml:space="preserve"> зоны) в отношении таких юридических лиц, в совокупности превышает 50 процентов;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13.4. у получател</w:t>
      </w:r>
      <w:r w:rsidR="00C35168"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</w:t>
      </w:r>
      <w:r w:rsidR="00C35168" w:rsidRPr="00C35168">
        <w:rPr>
          <w:rFonts w:eastAsia="Times New Roman"/>
        </w:rPr>
        <w:t>ы</w:t>
      </w:r>
      <w:r w:rsidR="00BF6ABD" w:rsidRPr="00C35168">
        <w:rPr>
          <w:rFonts w:eastAsia="Times New Roman"/>
        </w:rPr>
        <w:t xml:space="preserve">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118E9" w:rsidRPr="00C35168">
        <w:rPr>
          <w:rFonts w:eastAsia="Times New Roman"/>
        </w:rPr>
        <w:t xml:space="preserve">13.5.  </w:t>
      </w:r>
      <w:r w:rsidR="00BF6ABD" w:rsidRPr="00C35168">
        <w:rPr>
          <w:rFonts w:eastAsia="Times New Roman"/>
        </w:rPr>
        <w:t>получател</w:t>
      </w:r>
      <w:r w:rsidR="00B118E9"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иметь просроченной задолженности по выплате заработной платы.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4</w:t>
      </w:r>
      <w:r w:rsidRPr="00C35168">
        <w:rPr>
          <w:szCs w:val="24"/>
        </w:rPr>
        <w:t xml:space="preserve">. </w:t>
      </w:r>
      <w:r w:rsidR="00F705EF" w:rsidRPr="00C35168">
        <w:rPr>
          <w:szCs w:val="24"/>
        </w:rPr>
        <w:t>Требования,</w:t>
      </w:r>
      <w:r w:rsidRPr="00C35168">
        <w:rPr>
          <w:szCs w:val="24"/>
        </w:rPr>
        <w:t xml:space="preserve"> предъявляемые к форме и содержанию </w:t>
      </w:r>
      <w:r w:rsidR="0019778B" w:rsidRPr="00C35168">
        <w:rPr>
          <w:szCs w:val="24"/>
        </w:rPr>
        <w:t>заявления</w:t>
      </w:r>
      <w:r w:rsidRPr="00C35168">
        <w:rPr>
          <w:szCs w:val="24"/>
        </w:rPr>
        <w:t>,</w:t>
      </w:r>
      <w:r w:rsidR="00C069D3" w:rsidRPr="00C35168">
        <w:rPr>
          <w:szCs w:val="24"/>
        </w:rPr>
        <w:t xml:space="preserve"> на предоставление субсидии</w:t>
      </w:r>
      <w:r w:rsidRPr="00C35168">
        <w:rPr>
          <w:szCs w:val="24"/>
        </w:rPr>
        <w:t>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 xml:space="preserve">Для </w:t>
      </w:r>
      <w:r w:rsidR="000316DB" w:rsidRPr="00C35168">
        <w:rPr>
          <w:szCs w:val="24"/>
        </w:rPr>
        <w:t xml:space="preserve">рассмотрения вопроса </w:t>
      </w:r>
      <w:r w:rsidR="003D1896" w:rsidRPr="00C35168">
        <w:rPr>
          <w:szCs w:val="24"/>
        </w:rPr>
        <w:t xml:space="preserve">о предоставлении </w:t>
      </w:r>
      <w:r w:rsidRPr="00C35168">
        <w:rPr>
          <w:szCs w:val="24"/>
        </w:rPr>
        <w:t xml:space="preserve">субсидии </w:t>
      </w:r>
      <w:r w:rsidR="003D1896" w:rsidRPr="00C35168">
        <w:rPr>
          <w:szCs w:val="24"/>
        </w:rPr>
        <w:t>МУП «ЖКХ Кривошеинского района»</w:t>
      </w:r>
      <w:r w:rsidRPr="00C35168">
        <w:rPr>
          <w:szCs w:val="24"/>
        </w:rPr>
        <w:t xml:space="preserve"> предоставляет </w:t>
      </w:r>
      <w:r w:rsidR="003D1896" w:rsidRPr="00C35168">
        <w:rPr>
          <w:szCs w:val="24"/>
        </w:rPr>
        <w:t xml:space="preserve">лично или почтовой связью </w:t>
      </w:r>
      <w:r w:rsidR="00F705EF" w:rsidRPr="00C35168">
        <w:rPr>
          <w:szCs w:val="24"/>
        </w:rPr>
        <w:t>в Администрацию</w:t>
      </w:r>
      <w:r w:rsidRPr="00C35168">
        <w:rPr>
          <w:szCs w:val="24"/>
        </w:rPr>
        <w:t>, следующие документы:</w:t>
      </w:r>
    </w:p>
    <w:p w:rsidR="0045401A" w:rsidRPr="00C35168" w:rsidRDefault="0045401A" w:rsidP="00C35168">
      <w:pPr>
        <w:pStyle w:val="ConsPlusNormal"/>
        <w:numPr>
          <w:ilvl w:val="0"/>
          <w:numId w:val="8"/>
        </w:numPr>
        <w:ind w:hanging="153"/>
        <w:jc w:val="both"/>
        <w:rPr>
          <w:szCs w:val="24"/>
        </w:rPr>
      </w:pPr>
      <w:r w:rsidRPr="00C35168">
        <w:rPr>
          <w:szCs w:val="24"/>
        </w:rPr>
        <w:t>заявление</w:t>
      </w:r>
      <w:r w:rsidR="00F90BD4" w:rsidRPr="00C35168">
        <w:rPr>
          <w:szCs w:val="24"/>
        </w:rPr>
        <w:t xml:space="preserve"> (Приложение 1 к настоящему Порядку), подписанное руководителем МУП «ЖКХ Кривошеинского района»</w:t>
      </w:r>
      <w:r w:rsidRPr="00C35168">
        <w:rPr>
          <w:szCs w:val="24"/>
        </w:rPr>
        <w:t xml:space="preserve"> на п</w:t>
      </w:r>
      <w:r w:rsidR="00F90BD4" w:rsidRPr="00C35168">
        <w:rPr>
          <w:szCs w:val="24"/>
        </w:rPr>
        <w:t>олуч</w:t>
      </w:r>
      <w:r w:rsidRPr="00C35168">
        <w:rPr>
          <w:szCs w:val="24"/>
        </w:rPr>
        <w:t xml:space="preserve">ение </w:t>
      </w:r>
      <w:r w:rsidR="00F90BD4" w:rsidRPr="00C35168">
        <w:rPr>
          <w:szCs w:val="24"/>
        </w:rPr>
        <w:t>С</w:t>
      </w:r>
      <w:r w:rsidRPr="00C35168">
        <w:rPr>
          <w:szCs w:val="24"/>
        </w:rPr>
        <w:t>убсидии</w:t>
      </w:r>
      <w:r w:rsidR="00FE20E4" w:rsidRPr="00C35168">
        <w:rPr>
          <w:szCs w:val="24"/>
        </w:rPr>
        <w:t xml:space="preserve">, </w:t>
      </w:r>
      <w:r w:rsidR="00F90BD4" w:rsidRPr="00C35168">
        <w:rPr>
          <w:szCs w:val="24"/>
        </w:rPr>
        <w:t>с указанием следующей информации: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наименование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место нахождения и адрес ресурсоснабжающей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банковские реквизиты;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контактный номер телефона (при его наличии);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размер испрашиваемой суммы Субсидии.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Заявление заверяется (скрепляется) печатью ресурсоснабжающей организации (при наличии печати);</w:t>
      </w:r>
    </w:p>
    <w:p w:rsidR="005E130D" w:rsidRPr="00C35168" w:rsidRDefault="005E130D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К заявлению прилагаются  документы</w:t>
      </w:r>
      <w:r w:rsidR="006F42F8">
        <w:rPr>
          <w:color w:val="000000"/>
        </w:rPr>
        <w:t xml:space="preserve">, подтверждающие </w:t>
      </w:r>
    </w:p>
    <w:p w:rsidR="0045401A" w:rsidRPr="00227CE1" w:rsidRDefault="00511B62" w:rsidP="00C7095E">
      <w:pPr>
        <w:pStyle w:val="ConsPlusNormal"/>
        <w:tabs>
          <w:tab w:val="left" w:pos="567"/>
        </w:tabs>
        <w:ind w:firstLine="567"/>
        <w:jc w:val="both"/>
        <w:rPr>
          <w:szCs w:val="24"/>
        </w:rPr>
      </w:pPr>
      <w:r w:rsidRPr="00227CE1">
        <w:rPr>
          <w:szCs w:val="24"/>
        </w:rPr>
        <w:t>2</w:t>
      </w:r>
      <w:r w:rsidR="0045401A" w:rsidRPr="00227CE1">
        <w:rPr>
          <w:szCs w:val="24"/>
        </w:rPr>
        <w:t xml:space="preserve">) Копия </w:t>
      </w:r>
      <w:r w:rsidR="005E130D" w:rsidRPr="00227CE1">
        <w:rPr>
          <w:szCs w:val="24"/>
        </w:rPr>
        <w:t xml:space="preserve">приказа Департамента тарифного регулирования Томской области об установлении тарифа в периодах, за которые предоставляется компенсация сверхнормативных расходов </w:t>
      </w:r>
      <w:r w:rsidR="00BA1B88" w:rsidRPr="00227CE1">
        <w:rPr>
          <w:szCs w:val="24"/>
        </w:rPr>
        <w:t xml:space="preserve">и недополученных </w:t>
      </w:r>
      <w:r w:rsidR="005E130D" w:rsidRPr="00227CE1">
        <w:rPr>
          <w:szCs w:val="24"/>
        </w:rPr>
        <w:t>(выпа</w:t>
      </w:r>
      <w:r w:rsidR="00BA1B88" w:rsidRPr="00227CE1">
        <w:rPr>
          <w:szCs w:val="24"/>
        </w:rPr>
        <w:t>дающих) доходов за счет средств Субсидии</w:t>
      </w:r>
      <w:r w:rsidR="0045401A" w:rsidRPr="00227CE1">
        <w:rPr>
          <w:szCs w:val="24"/>
        </w:rPr>
        <w:t>;</w:t>
      </w:r>
    </w:p>
    <w:p w:rsidR="0045401A" w:rsidRPr="00C35168" w:rsidRDefault="00511B62" w:rsidP="00A64D86">
      <w:pPr>
        <w:pStyle w:val="ConsPlusNormal"/>
        <w:ind w:firstLine="567"/>
        <w:jc w:val="both"/>
        <w:rPr>
          <w:szCs w:val="24"/>
        </w:rPr>
      </w:pPr>
      <w:r w:rsidRPr="00227CE1">
        <w:rPr>
          <w:szCs w:val="24"/>
        </w:rPr>
        <w:t>3</w:t>
      </w:r>
      <w:r w:rsidR="00BA1B88" w:rsidRPr="00227CE1">
        <w:rPr>
          <w:szCs w:val="24"/>
        </w:rPr>
        <w:t>) Справка о полученных МУП «ЖКХ Кривошеинского района» Субсидиях с целью компенсации  (возмещения) расходов (убытков), связанных с возникновением сверхнормативных расходов и недополученных (выпадающих) доходов</w:t>
      </w:r>
      <w:r w:rsidR="0045401A" w:rsidRPr="00227CE1">
        <w:rPr>
          <w:szCs w:val="24"/>
        </w:rPr>
        <w:t>;</w:t>
      </w:r>
    </w:p>
    <w:p w:rsidR="00B761EC" w:rsidRPr="008002ED" w:rsidRDefault="00C7095E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</w:t>
      </w:r>
      <w:r w:rsidR="00BA1B88" w:rsidRPr="00C35168">
        <w:rPr>
          <w:szCs w:val="24"/>
        </w:rPr>
        <w:t>4)</w:t>
      </w:r>
      <w:r>
        <w:rPr>
          <w:szCs w:val="24"/>
        </w:rPr>
        <w:t xml:space="preserve"> </w:t>
      </w:r>
      <w:r w:rsidR="00B761EC" w:rsidRPr="008002ED">
        <w:rPr>
          <w:szCs w:val="24"/>
        </w:rPr>
        <w:t>Копия приказа об утверждении учетной политики, рабочего плана счетов заверенных подписью руководителя МУП «ЖКХ Кривошеинского района»;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</w:t>
      </w:r>
      <w:r w:rsidRPr="008002ED">
        <w:rPr>
          <w:szCs w:val="24"/>
        </w:rPr>
        <w:t>Для расчета размера сверхнормативных расходов предоставляются следующие документы: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ведомости, анализ счетов по субконто, карточки счетов), подтверждающие обоснование фактических расходов по счетам затрат, в разрезе статей затрат или номенклатуры счетов затрат: оборотно-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 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 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сверхнормативных затрат;</w:t>
      </w:r>
    </w:p>
    <w:p w:rsidR="00B761EC" w:rsidRPr="008002ED" w:rsidRDefault="00B761EC" w:rsidP="00B761EC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Другие документы подтверждающие, понесенные сверхнормативные затраты в разбивке по годам</w:t>
      </w:r>
      <w:r>
        <w:rPr>
          <w:szCs w:val="24"/>
        </w:rPr>
        <w:t>»</w:t>
      </w:r>
      <w:r w:rsidRPr="008002ED">
        <w:rPr>
          <w:szCs w:val="24"/>
        </w:rPr>
        <w:t>.</w:t>
      </w:r>
    </w:p>
    <w:p w:rsidR="0045401A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lastRenderedPageBreak/>
        <w:t>5</w:t>
      </w:r>
      <w:r w:rsidR="00B72D52" w:rsidRPr="00C35168">
        <w:rPr>
          <w:szCs w:val="24"/>
        </w:rPr>
        <w:t xml:space="preserve">) </w:t>
      </w:r>
      <w:r w:rsidR="00CB3608" w:rsidRPr="00C35168">
        <w:rPr>
          <w:szCs w:val="24"/>
        </w:rPr>
        <w:t>Р</w:t>
      </w:r>
      <w:r w:rsidR="0045401A" w:rsidRPr="00C35168">
        <w:rPr>
          <w:szCs w:val="24"/>
        </w:rPr>
        <w:t xml:space="preserve">асчет </w:t>
      </w:r>
      <w:r w:rsidR="009908E7" w:rsidRPr="00C35168">
        <w:rPr>
          <w:szCs w:val="24"/>
        </w:rPr>
        <w:t xml:space="preserve">размера </w:t>
      </w:r>
      <w:r w:rsidR="0045401A" w:rsidRPr="00C35168">
        <w:rPr>
          <w:szCs w:val="24"/>
        </w:rPr>
        <w:t xml:space="preserve">субсидии из бюджета </w:t>
      </w:r>
      <w:r w:rsidR="004F1D03">
        <w:rPr>
          <w:szCs w:val="24"/>
        </w:rPr>
        <w:t xml:space="preserve">муниципального образования </w:t>
      </w:r>
      <w:r w:rsidR="0045401A" w:rsidRPr="00C35168">
        <w:rPr>
          <w:szCs w:val="24"/>
        </w:rPr>
        <w:t xml:space="preserve"> </w:t>
      </w:r>
      <w:r w:rsidR="00511B62" w:rsidRPr="00C35168">
        <w:rPr>
          <w:szCs w:val="24"/>
        </w:rPr>
        <w:t>Кривошеинск</w:t>
      </w:r>
      <w:r w:rsidR="00851960">
        <w:rPr>
          <w:szCs w:val="24"/>
        </w:rPr>
        <w:t>ий</w:t>
      </w:r>
      <w:r w:rsidR="00A57F5E" w:rsidRPr="00C35168">
        <w:rPr>
          <w:szCs w:val="24"/>
        </w:rPr>
        <w:t xml:space="preserve"> </w:t>
      </w:r>
      <w:r w:rsidR="00851960">
        <w:rPr>
          <w:szCs w:val="24"/>
        </w:rPr>
        <w:t>район</w:t>
      </w:r>
      <w:r w:rsidR="00AF3813" w:rsidRPr="00C35168">
        <w:rPr>
          <w:szCs w:val="24"/>
        </w:rPr>
        <w:t xml:space="preserve"> Томской области</w:t>
      </w:r>
      <w:r w:rsidR="0045401A" w:rsidRPr="00C35168">
        <w:rPr>
          <w:szCs w:val="24"/>
        </w:rPr>
        <w:t xml:space="preserve"> на </w:t>
      </w:r>
      <w:r w:rsidR="00ED2147" w:rsidRPr="00C35168">
        <w:rPr>
          <w:color w:val="000000"/>
          <w:szCs w:val="24"/>
        </w:rPr>
        <w:t xml:space="preserve">возмещение затрат </w:t>
      </w:r>
      <w:r w:rsidR="009908E7" w:rsidRPr="00C35168">
        <w:rPr>
          <w:color w:val="000000"/>
          <w:szCs w:val="24"/>
        </w:rPr>
        <w:t xml:space="preserve">в связи с </w:t>
      </w:r>
      <w:r w:rsidR="00C63AFE">
        <w:rPr>
          <w:color w:val="000000"/>
          <w:szCs w:val="24"/>
        </w:rPr>
        <w:t>подготовкой проектно-сметной документации</w:t>
      </w:r>
      <w:r w:rsidR="00B601D0">
        <w:rPr>
          <w:color w:val="000000"/>
          <w:szCs w:val="24"/>
        </w:rPr>
        <w:t xml:space="preserve"> на ремонт газовой котельной № </w:t>
      </w:r>
      <w:r w:rsidR="0042469B">
        <w:rPr>
          <w:color w:val="000000"/>
          <w:szCs w:val="24"/>
        </w:rPr>
        <w:t>3</w:t>
      </w:r>
      <w:r w:rsidR="00B601D0">
        <w:rPr>
          <w:color w:val="000000"/>
          <w:szCs w:val="24"/>
        </w:rPr>
        <w:t xml:space="preserve"> с. Кривошеино</w:t>
      </w:r>
      <w:r w:rsidR="00C63AFE">
        <w:rPr>
          <w:color w:val="000000"/>
          <w:szCs w:val="24"/>
        </w:rPr>
        <w:t xml:space="preserve"> </w:t>
      </w:r>
      <w:r w:rsidR="009908E7" w:rsidRPr="00C35168">
        <w:rPr>
          <w:color w:val="000000"/>
          <w:szCs w:val="24"/>
        </w:rPr>
        <w:t xml:space="preserve">по форме </w:t>
      </w:r>
      <w:r w:rsidR="009908E7" w:rsidRPr="00C7095E">
        <w:rPr>
          <w:color w:val="000000"/>
          <w:szCs w:val="24"/>
        </w:rPr>
        <w:t>согласно</w:t>
      </w:r>
      <w:r w:rsidR="002A5C38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1470F4" w:rsidRPr="00C7095E">
        <w:rPr>
          <w:szCs w:val="24"/>
        </w:rPr>
        <w:t xml:space="preserve"> </w:t>
      </w:r>
      <w:r w:rsidR="00075BFC" w:rsidRPr="00C7095E">
        <w:rPr>
          <w:szCs w:val="24"/>
        </w:rPr>
        <w:t>5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9908E7" w:rsidRPr="00C7095E" w:rsidRDefault="002A1AFA" w:rsidP="00B5446C">
      <w:pPr>
        <w:pStyle w:val="ConsPlusNormal"/>
        <w:ind w:firstLine="709"/>
        <w:jc w:val="both"/>
        <w:rPr>
          <w:szCs w:val="24"/>
        </w:rPr>
      </w:pPr>
      <w:r w:rsidRPr="00C7095E">
        <w:rPr>
          <w:szCs w:val="24"/>
        </w:rPr>
        <w:t>6</w:t>
      </w:r>
      <w:r w:rsidR="009908E7" w:rsidRPr="00C7095E">
        <w:rPr>
          <w:szCs w:val="24"/>
        </w:rPr>
        <w:t xml:space="preserve">) расчет убытков при оказании услуг </w:t>
      </w:r>
      <w:r w:rsidR="009908E7" w:rsidRPr="00C7095E">
        <w:rPr>
          <w:color w:val="000000"/>
          <w:szCs w:val="24"/>
        </w:rPr>
        <w:t>в сфере жилищно-коммунального хозяйства с детализацией по видам деятельности (сверхнормативных затрат) по форме согласно</w:t>
      </w:r>
      <w:r w:rsidR="00A57F5E" w:rsidRPr="00C7095E">
        <w:rPr>
          <w:color w:val="000000"/>
          <w:szCs w:val="24"/>
        </w:rPr>
        <w:t xml:space="preserve"> </w:t>
      </w:r>
      <w:r w:rsidR="009908E7" w:rsidRPr="00C7095E">
        <w:rPr>
          <w:szCs w:val="24"/>
        </w:rPr>
        <w:t>приложению</w:t>
      </w:r>
      <w:r w:rsidR="00A57F5E" w:rsidRPr="00C7095E">
        <w:rPr>
          <w:szCs w:val="24"/>
        </w:rPr>
        <w:t xml:space="preserve"> </w:t>
      </w:r>
      <w:r w:rsidR="00075BFC" w:rsidRPr="00C7095E">
        <w:rPr>
          <w:szCs w:val="24"/>
        </w:rPr>
        <w:t>4</w:t>
      </w:r>
      <w:r w:rsidR="009908E7" w:rsidRPr="00C7095E">
        <w:rPr>
          <w:color w:val="000000"/>
          <w:szCs w:val="24"/>
        </w:rPr>
        <w:t xml:space="preserve"> к настоящему порядку</w:t>
      </w:r>
      <w:r w:rsidR="009908E7" w:rsidRPr="00C7095E">
        <w:rPr>
          <w:szCs w:val="24"/>
        </w:rPr>
        <w:t>;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5</w:t>
      </w:r>
      <w:r w:rsidR="0045401A" w:rsidRPr="00C35168">
        <w:rPr>
          <w:szCs w:val="24"/>
        </w:rPr>
        <w:t xml:space="preserve">. </w:t>
      </w:r>
      <w:r w:rsidR="001A30C2" w:rsidRPr="00C35168">
        <w:rPr>
          <w:szCs w:val="24"/>
        </w:rPr>
        <w:t xml:space="preserve">Заявление с приложенными документами </w:t>
      </w:r>
      <w:r w:rsidR="0045401A" w:rsidRPr="00C35168">
        <w:rPr>
          <w:szCs w:val="24"/>
        </w:rPr>
        <w:t>должн</w:t>
      </w:r>
      <w:r w:rsidR="001A30C2" w:rsidRPr="00C35168">
        <w:rPr>
          <w:szCs w:val="24"/>
        </w:rPr>
        <w:t>о</w:t>
      </w:r>
      <w:r w:rsidR="0045401A" w:rsidRPr="00C35168">
        <w:rPr>
          <w:szCs w:val="24"/>
        </w:rPr>
        <w:t xml:space="preserve">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6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Поступившее, в Администрацию заявление на предоставление субсидии,</w:t>
      </w:r>
      <w:r w:rsidR="002A5C38" w:rsidRPr="00C35168">
        <w:rPr>
          <w:szCs w:val="24"/>
        </w:rPr>
        <w:t xml:space="preserve"> </w:t>
      </w:r>
      <w:r w:rsidR="0045401A" w:rsidRPr="00C35168">
        <w:rPr>
          <w:szCs w:val="24"/>
        </w:rPr>
        <w:t>регистрирует</w:t>
      </w:r>
      <w:r w:rsidR="00523C46" w:rsidRPr="00C35168">
        <w:rPr>
          <w:szCs w:val="24"/>
        </w:rPr>
        <w:t>ся</w:t>
      </w:r>
      <w:r w:rsidR="00B84564" w:rsidRPr="00C35168">
        <w:rPr>
          <w:szCs w:val="24"/>
        </w:rPr>
        <w:t xml:space="preserve"> </w:t>
      </w:r>
      <w:r w:rsidR="00603CD6" w:rsidRPr="00C35168">
        <w:rPr>
          <w:szCs w:val="24"/>
        </w:rPr>
        <w:t>в день его подачи</w:t>
      </w:r>
      <w:r w:rsidR="0045401A" w:rsidRPr="00C35168">
        <w:rPr>
          <w:szCs w:val="24"/>
        </w:rPr>
        <w:t xml:space="preserve">. При поступлении </w:t>
      </w:r>
      <w:r w:rsidR="001D1C60" w:rsidRPr="00C35168">
        <w:rPr>
          <w:szCs w:val="24"/>
        </w:rPr>
        <w:t xml:space="preserve">заявления </w:t>
      </w:r>
      <w:r w:rsidR="0045401A" w:rsidRPr="00C35168">
        <w:rPr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C35168" w:rsidRDefault="00D73803" w:rsidP="00523C46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17</w:t>
      </w:r>
      <w:r w:rsidR="0045401A" w:rsidRPr="00C35168">
        <w:rPr>
          <w:szCs w:val="24"/>
        </w:rPr>
        <w:t xml:space="preserve">. </w:t>
      </w:r>
      <w:r w:rsidR="00603CD6" w:rsidRPr="00C35168">
        <w:rPr>
          <w:szCs w:val="24"/>
        </w:rPr>
        <w:t>Администраци</w:t>
      </w:r>
      <w:r w:rsidR="00523C46" w:rsidRPr="00C35168">
        <w:rPr>
          <w:szCs w:val="24"/>
        </w:rPr>
        <w:t>я</w:t>
      </w:r>
      <w:r w:rsidR="00B84564" w:rsidRPr="00C35168">
        <w:rPr>
          <w:szCs w:val="24"/>
        </w:rPr>
        <w:t xml:space="preserve"> </w:t>
      </w:r>
      <w:r w:rsidR="00523C46" w:rsidRPr="00C35168">
        <w:rPr>
          <w:szCs w:val="24"/>
        </w:rPr>
        <w:t>в срок не превышающей 10 рабочих дней со дня регистрации заявления МУП «ЖКХ Кривошеинского района» осуществляет проверку представленных</w:t>
      </w:r>
      <w:r w:rsidR="0045401A" w:rsidRPr="00C35168">
        <w:rPr>
          <w:szCs w:val="24"/>
        </w:rPr>
        <w:t xml:space="preserve"> документ</w:t>
      </w:r>
      <w:r w:rsidR="00523C46" w:rsidRPr="00C35168">
        <w:rPr>
          <w:szCs w:val="24"/>
        </w:rPr>
        <w:t xml:space="preserve">ов, необходимых для получения Субсидии, в том числе проводит проверку достоверности указанных в заявлении сведений. </w:t>
      </w:r>
    </w:p>
    <w:p w:rsidR="0045401A" w:rsidRPr="00C35168" w:rsidRDefault="0021228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8</w:t>
      </w:r>
      <w:r w:rsidR="0045401A" w:rsidRPr="00C35168">
        <w:rPr>
          <w:szCs w:val="24"/>
        </w:rPr>
        <w:t xml:space="preserve">. По результатам рассмотрения </w:t>
      </w:r>
      <w:r w:rsidRPr="00C35168">
        <w:rPr>
          <w:szCs w:val="24"/>
        </w:rPr>
        <w:t xml:space="preserve">представленных документов </w:t>
      </w:r>
      <w:r w:rsidR="009F79E0" w:rsidRPr="00C35168">
        <w:rPr>
          <w:szCs w:val="24"/>
        </w:rPr>
        <w:t>Администрация</w:t>
      </w:r>
      <w:r w:rsidR="0045401A" w:rsidRPr="00C35168">
        <w:rPr>
          <w:szCs w:val="24"/>
        </w:rPr>
        <w:t xml:space="preserve"> принимает одно из следующих решений:</w:t>
      </w:r>
    </w:p>
    <w:p w:rsidR="0045401A" w:rsidRPr="00C35168" w:rsidRDefault="00C735AE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45401A" w:rsidRPr="00C35168">
        <w:rPr>
          <w:szCs w:val="24"/>
        </w:rPr>
        <w:t xml:space="preserve"> о предоставлении субсидии</w:t>
      </w:r>
      <w:r w:rsidR="0021228F" w:rsidRPr="00C35168">
        <w:rPr>
          <w:szCs w:val="24"/>
        </w:rPr>
        <w:t>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 об </w:t>
      </w:r>
      <w:r w:rsidR="0021228F" w:rsidRPr="00C35168">
        <w:rPr>
          <w:szCs w:val="24"/>
        </w:rPr>
        <w:t>отказе в предоставлении субсидии</w:t>
      </w:r>
      <w:r w:rsidRPr="00C35168">
        <w:rPr>
          <w:szCs w:val="24"/>
        </w:rPr>
        <w:t xml:space="preserve">. </w:t>
      </w:r>
    </w:p>
    <w:p w:rsidR="0045401A" w:rsidRPr="00C35168" w:rsidRDefault="00E46F4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  Р</w:t>
      </w:r>
      <w:r w:rsidR="0045401A" w:rsidRPr="00C35168">
        <w:rPr>
          <w:szCs w:val="24"/>
        </w:rPr>
        <w:t>ешение оформляется Постановлением Администрации.</w:t>
      </w:r>
    </w:p>
    <w:p w:rsidR="0045401A" w:rsidRPr="00C35168" w:rsidRDefault="00121AB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1</w:t>
      </w:r>
      <w:r w:rsidR="00D73803" w:rsidRPr="00C35168">
        <w:rPr>
          <w:szCs w:val="24"/>
        </w:rPr>
        <w:t>9</w:t>
      </w:r>
      <w:r w:rsidR="0045401A" w:rsidRPr="00C35168">
        <w:rPr>
          <w:szCs w:val="24"/>
        </w:rPr>
        <w:t xml:space="preserve">. Основаниями для </w:t>
      </w:r>
      <w:r w:rsidR="00BD1AC1" w:rsidRPr="00C35168">
        <w:rPr>
          <w:szCs w:val="24"/>
        </w:rPr>
        <w:t>отказа получателю субсидии в предоставлении субсидии</w:t>
      </w:r>
      <w:r w:rsidR="0045401A" w:rsidRPr="00C35168">
        <w:rPr>
          <w:szCs w:val="24"/>
        </w:rPr>
        <w:t xml:space="preserve"> являются:</w:t>
      </w:r>
    </w:p>
    <w:p w:rsidR="002C3F7C" w:rsidRPr="00C35168" w:rsidRDefault="00BD1AC1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2C3F7C" w:rsidRPr="00C35168">
        <w:rPr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Pr="00C35168" w:rsidRDefault="002C3F7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несоответствие </w:t>
      </w:r>
      <w:r w:rsidR="00C35168" w:rsidRPr="00C35168">
        <w:rPr>
          <w:szCs w:val="24"/>
        </w:rPr>
        <w:t>получателя</w:t>
      </w:r>
      <w:r w:rsidRPr="00C35168">
        <w:rPr>
          <w:szCs w:val="24"/>
        </w:rPr>
        <w:t xml:space="preserve"> отбора требованиям, установленным пунктом </w:t>
      </w:r>
      <w:r w:rsidR="0019778B" w:rsidRPr="00C35168">
        <w:rPr>
          <w:szCs w:val="24"/>
        </w:rPr>
        <w:t>14</w:t>
      </w:r>
      <w:r w:rsidR="002C3F7C" w:rsidRPr="00C35168">
        <w:rPr>
          <w:szCs w:val="24"/>
        </w:rPr>
        <w:t xml:space="preserve"> настоящего Порядка.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отказа в предоставлении субсидий </w:t>
      </w:r>
      <w:r w:rsidR="00777E02" w:rsidRPr="00C35168">
        <w:rPr>
          <w:szCs w:val="24"/>
        </w:rPr>
        <w:t xml:space="preserve">Администрация </w:t>
      </w:r>
      <w:r w:rsidRPr="00C35168">
        <w:rPr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C35168" w:rsidRDefault="0045401A" w:rsidP="00E35E6C">
      <w:pPr>
        <w:ind w:firstLine="567"/>
        <w:jc w:val="both"/>
      </w:pPr>
    </w:p>
    <w:p w:rsidR="006E46BB" w:rsidRPr="00C35168" w:rsidRDefault="006E46BB" w:rsidP="006E46BB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3. Условия и порядок предоставления субсидии</w:t>
      </w:r>
    </w:p>
    <w:p w:rsidR="006E46BB" w:rsidRPr="00C35168" w:rsidRDefault="006E46BB" w:rsidP="006E46BB">
      <w:pPr>
        <w:pStyle w:val="ConsPlusNormal"/>
        <w:jc w:val="both"/>
        <w:rPr>
          <w:b/>
          <w:szCs w:val="24"/>
        </w:rPr>
      </w:pPr>
    </w:p>
    <w:p w:rsidR="006E46BB" w:rsidRPr="00C35168" w:rsidRDefault="00D73803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20</w:t>
      </w:r>
      <w:r w:rsidR="006E46BB" w:rsidRPr="00C35168">
        <w:rPr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C35168" w:rsidRDefault="007C2452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1</w:t>
      </w:r>
      <w:r w:rsidR="006E46BB" w:rsidRPr="00C35168">
        <w:rPr>
          <w:szCs w:val="24"/>
        </w:rPr>
        <w:t xml:space="preserve">. В течение </w:t>
      </w:r>
      <w:r w:rsidR="00C35168" w:rsidRPr="00C35168">
        <w:rPr>
          <w:szCs w:val="24"/>
        </w:rPr>
        <w:t>1</w:t>
      </w:r>
      <w:r w:rsidR="006E46BB" w:rsidRPr="00C35168">
        <w:rPr>
          <w:szCs w:val="24"/>
        </w:rPr>
        <w:t xml:space="preserve"> рабоч</w:t>
      </w:r>
      <w:r w:rsidR="00C35168" w:rsidRPr="00C35168">
        <w:rPr>
          <w:szCs w:val="24"/>
        </w:rPr>
        <w:t>его</w:t>
      </w:r>
      <w:r w:rsidR="006E46BB" w:rsidRPr="00C35168">
        <w:rPr>
          <w:szCs w:val="24"/>
        </w:rPr>
        <w:t xml:space="preserve"> дн</w:t>
      </w:r>
      <w:r w:rsidR="00C35168" w:rsidRPr="00C35168">
        <w:rPr>
          <w:szCs w:val="24"/>
        </w:rPr>
        <w:t>я</w:t>
      </w:r>
      <w:r w:rsidR="006E46BB" w:rsidRPr="00C35168">
        <w:rPr>
          <w:szCs w:val="24"/>
        </w:rPr>
        <w:t xml:space="preserve">, с даты принятия решения о предоставлении субсидии </w:t>
      </w:r>
      <w:r w:rsidR="009C0B85" w:rsidRPr="00C35168">
        <w:rPr>
          <w:szCs w:val="24"/>
        </w:rPr>
        <w:t>Администрация</w:t>
      </w:r>
      <w:r w:rsidR="006E46BB" w:rsidRPr="00C35168">
        <w:rPr>
          <w:szCs w:val="24"/>
        </w:rPr>
        <w:t xml:space="preserve"> направляет в адрес получателя субсидии проект </w:t>
      </w:r>
      <w:r w:rsidR="00C735AE" w:rsidRPr="00C35168">
        <w:rPr>
          <w:szCs w:val="24"/>
        </w:rPr>
        <w:t>С</w:t>
      </w:r>
      <w:r w:rsidR="006E46BB" w:rsidRPr="00C35168">
        <w:rPr>
          <w:szCs w:val="24"/>
        </w:rPr>
        <w:t>оглашения о предоставлении субсидии.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течение </w:t>
      </w:r>
      <w:r w:rsidR="00C35168" w:rsidRPr="00C35168">
        <w:rPr>
          <w:szCs w:val="24"/>
        </w:rPr>
        <w:t>4</w:t>
      </w:r>
      <w:r w:rsidRPr="00C35168">
        <w:rPr>
          <w:szCs w:val="24"/>
        </w:rPr>
        <w:t xml:space="preserve"> рабочих дней со дня получения получатель субсидии подписывает и направляет в адрес </w:t>
      </w:r>
      <w:r w:rsidR="00F400E9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нарочно или по почте соглашение с сопроводительным листом.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направил подписанное соглашение </w:t>
      </w:r>
      <w:r w:rsidR="002F666B" w:rsidRPr="00C35168">
        <w:rPr>
          <w:szCs w:val="24"/>
        </w:rPr>
        <w:t xml:space="preserve">в Администрацию </w:t>
      </w:r>
      <w:r w:rsidRPr="00C35168">
        <w:rPr>
          <w:szCs w:val="24"/>
        </w:rPr>
        <w:t>получатель субсидии признается уклонившимся от его заключения.</w:t>
      </w:r>
    </w:p>
    <w:p w:rsidR="006E46BB" w:rsidRPr="00C35168" w:rsidRDefault="002F666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2</w:t>
      </w:r>
      <w:r w:rsidR="006E46BB" w:rsidRPr="00C35168">
        <w:rPr>
          <w:szCs w:val="24"/>
        </w:rPr>
        <w:t>. Соглашением предусматриваются следующие условия: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целевое назначение и сроки перечисления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lastRenderedPageBreak/>
        <w:t>- порядок и сроки представления отчетности;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согласие получателя субсидии на осуществление </w:t>
      </w:r>
      <w:r w:rsidR="000D774F" w:rsidRPr="00C35168">
        <w:rPr>
          <w:szCs w:val="24"/>
        </w:rPr>
        <w:t>Администрацией</w:t>
      </w:r>
      <w:r w:rsidRPr="00C35168">
        <w:rPr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ответственность за нарушение условий соглашения;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 w:rsidRPr="00C35168">
        <w:rPr>
          <w:szCs w:val="24"/>
        </w:rPr>
        <w:t xml:space="preserve">Администрации </w:t>
      </w:r>
      <w:r w:rsidRPr="00C35168">
        <w:rPr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C35168">
        <w:rPr>
          <w:szCs w:val="24"/>
        </w:rPr>
        <w:t>еделенном в соглашении</w:t>
      </w:r>
      <w:r w:rsidRPr="00C35168">
        <w:rPr>
          <w:szCs w:val="24"/>
        </w:rPr>
        <w:t>.</w:t>
      </w:r>
    </w:p>
    <w:p w:rsidR="00AD2155" w:rsidRPr="00C35168" w:rsidRDefault="00AD2155" w:rsidP="00AD2155">
      <w:pPr>
        <w:ind w:firstLine="709"/>
        <w:jc w:val="both"/>
      </w:pPr>
      <w:r w:rsidRPr="00C35168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155" w:rsidRPr="00C35168" w:rsidRDefault="0018372C" w:rsidP="00AD2155">
      <w:pPr>
        <w:ind w:firstLine="709"/>
        <w:jc w:val="both"/>
      </w:pPr>
      <w:r w:rsidRPr="00C35168">
        <w:t>П</w:t>
      </w:r>
      <w:r w:rsidR="00AD2155" w:rsidRPr="00C35168"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/document/99/9027690/XA00MIU2O7/" w:history="1">
        <w:r w:rsidR="00AD2155" w:rsidRPr="00C35168">
          <w:rPr>
            <w:rStyle w:val="af3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C35168"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C35168">
        <w:t>.</w:t>
      </w:r>
    </w:p>
    <w:p w:rsidR="009C0B85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3</w:t>
      </w:r>
      <w:r w:rsidRPr="00C35168">
        <w:rPr>
          <w:szCs w:val="24"/>
        </w:rPr>
        <w:t>. Субсидия перечисляется не позднее 10 (деся</w:t>
      </w:r>
      <w:r w:rsidR="009C0B85" w:rsidRPr="00C35168">
        <w:rPr>
          <w:szCs w:val="24"/>
        </w:rPr>
        <w:t>того</w:t>
      </w:r>
      <w:r w:rsidRPr="00C35168">
        <w:rPr>
          <w:szCs w:val="24"/>
        </w:rPr>
        <w:t>) рабоч</w:t>
      </w:r>
      <w:r w:rsidR="009C0B85" w:rsidRPr="00C35168">
        <w:rPr>
          <w:szCs w:val="24"/>
        </w:rPr>
        <w:t>его</w:t>
      </w:r>
      <w:r w:rsidRPr="00C35168">
        <w:rPr>
          <w:szCs w:val="24"/>
        </w:rPr>
        <w:t xml:space="preserve"> дн</w:t>
      </w:r>
      <w:r w:rsidR="009C0B85" w:rsidRPr="00C35168">
        <w:rPr>
          <w:szCs w:val="24"/>
        </w:rPr>
        <w:t>я, следующего за днем принятия главным распорядителем бюджетных средств по</w:t>
      </w:r>
      <w:r w:rsidR="00D73803" w:rsidRPr="00C35168">
        <w:rPr>
          <w:szCs w:val="24"/>
        </w:rPr>
        <w:t xml:space="preserve"> </w:t>
      </w:r>
      <w:r w:rsidR="009C0B85" w:rsidRPr="00C35168">
        <w:rPr>
          <w:szCs w:val="24"/>
        </w:rPr>
        <w:t>результатам рассмотрения и проверки им документов, решения о предоставлении субсидии.</w:t>
      </w:r>
    </w:p>
    <w:p w:rsidR="006E46BB" w:rsidRPr="00C35168" w:rsidRDefault="009C0B8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Субсидия</w:t>
      </w:r>
      <w:r w:rsidR="006E46BB" w:rsidRPr="00C35168">
        <w:rPr>
          <w:szCs w:val="24"/>
        </w:rPr>
        <w:t xml:space="preserve"> перечисля</w:t>
      </w:r>
      <w:r w:rsidRPr="00C35168">
        <w:rPr>
          <w:szCs w:val="24"/>
        </w:rPr>
        <w:t>ется</w:t>
      </w:r>
      <w:r w:rsidR="006E46BB" w:rsidRPr="00C35168">
        <w:rPr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C35168" w:rsidRDefault="000D774F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4</w:t>
      </w:r>
      <w:r w:rsidR="006E46BB" w:rsidRPr="00C35168">
        <w:rPr>
          <w:szCs w:val="24"/>
        </w:rPr>
        <w:t>. Показателем результативности использования Субсидии является</w:t>
      </w:r>
      <w:r w:rsidR="004E6DAF">
        <w:rPr>
          <w:szCs w:val="24"/>
        </w:rPr>
        <w:t xml:space="preserve"> наличие подготовленной ПСД на ремонт газовой котельной №3 с. Кривошеино</w:t>
      </w:r>
      <w:r w:rsidR="006E46BB" w:rsidRPr="00C35168">
        <w:rPr>
          <w:szCs w:val="24"/>
        </w:rPr>
        <w:t xml:space="preserve">. 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C35168" w:rsidRDefault="002A428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5</w:t>
      </w:r>
      <w:r w:rsidR="006E46BB" w:rsidRPr="00C35168">
        <w:rPr>
          <w:szCs w:val="24"/>
        </w:rPr>
        <w:t>. Условиями предоставления субсидий являются: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лимитов бюджетных обязательств в текущем финансовом году;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решение </w:t>
      </w:r>
      <w:r w:rsidR="00FC7967" w:rsidRPr="00C35168">
        <w:rPr>
          <w:szCs w:val="24"/>
        </w:rPr>
        <w:t xml:space="preserve">Администрации </w:t>
      </w:r>
      <w:r w:rsidRPr="00C35168">
        <w:rPr>
          <w:szCs w:val="24"/>
        </w:rPr>
        <w:t>о предоставлении субсиди</w:t>
      </w:r>
      <w:r w:rsidR="00FC7967" w:rsidRPr="00C35168">
        <w:rPr>
          <w:szCs w:val="24"/>
        </w:rPr>
        <w:t>и</w:t>
      </w:r>
      <w:r w:rsidRPr="00C35168">
        <w:rPr>
          <w:szCs w:val="24"/>
        </w:rPr>
        <w:t>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наличие соглашения о предоставлении субсидии;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наличие согласия организации на осуществление </w:t>
      </w:r>
      <w:r w:rsidR="00741A63" w:rsidRPr="00C35168">
        <w:rPr>
          <w:szCs w:val="24"/>
        </w:rPr>
        <w:t>Администрацией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 xml:space="preserve">и органами муниципального финансового </w:t>
      </w:r>
      <w:r w:rsidR="00741A63" w:rsidRPr="00C35168">
        <w:rPr>
          <w:szCs w:val="24"/>
        </w:rPr>
        <w:t>контроля</w:t>
      </w:r>
      <w:r w:rsidRPr="00C35168">
        <w:rPr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соответствие получателя субсидии требованиям, установленным в пункте </w:t>
      </w:r>
      <w:r w:rsidR="002A428B" w:rsidRPr="00C35168">
        <w:rPr>
          <w:szCs w:val="24"/>
        </w:rPr>
        <w:t>14</w:t>
      </w:r>
      <w:r w:rsidR="00D73803" w:rsidRPr="00C35168">
        <w:rPr>
          <w:szCs w:val="24"/>
        </w:rPr>
        <w:t xml:space="preserve"> </w:t>
      </w:r>
      <w:r w:rsidRPr="00C35168">
        <w:rPr>
          <w:szCs w:val="24"/>
        </w:rPr>
        <w:t>настоящего Порядка;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своевременное и в полном объеме предоставление получателем субсидии документов, пре</w:t>
      </w:r>
      <w:r w:rsidR="002A428B" w:rsidRPr="00C35168">
        <w:rPr>
          <w:szCs w:val="24"/>
        </w:rPr>
        <w:t>дусмотренных настоящим Порядком.</w:t>
      </w:r>
    </w:p>
    <w:p w:rsidR="00E315D9" w:rsidRPr="00C35168" w:rsidRDefault="00E315D9" w:rsidP="006E46BB">
      <w:pPr>
        <w:pStyle w:val="ConsPlusNormal"/>
        <w:ind w:firstLine="540"/>
        <w:jc w:val="both"/>
        <w:rPr>
          <w:szCs w:val="24"/>
        </w:rPr>
      </w:pPr>
    </w:p>
    <w:p w:rsidR="00E315D9" w:rsidRPr="00C35168" w:rsidRDefault="00E315D9" w:rsidP="00E315D9">
      <w:pPr>
        <w:pStyle w:val="ConsPlusTitle"/>
        <w:jc w:val="center"/>
        <w:outlineLvl w:val="1"/>
        <w:rPr>
          <w:b w:val="0"/>
        </w:rPr>
      </w:pPr>
      <w:r w:rsidRPr="00C35168">
        <w:rPr>
          <w:b w:val="0"/>
        </w:rPr>
        <w:t>4. Требования к отчетности</w:t>
      </w:r>
    </w:p>
    <w:p w:rsidR="00E315D9" w:rsidRPr="00C35168" w:rsidRDefault="00E315D9" w:rsidP="00E315D9">
      <w:pPr>
        <w:pStyle w:val="ConsPlusNormal"/>
        <w:jc w:val="both"/>
        <w:rPr>
          <w:szCs w:val="24"/>
        </w:rPr>
      </w:pP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 w:rsidRPr="00C35168">
        <w:rPr>
          <w:szCs w:val="24"/>
        </w:rPr>
        <w:t>2</w:t>
      </w:r>
      <w:r w:rsidR="00D73803" w:rsidRPr="00C35168">
        <w:rPr>
          <w:szCs w:val="24"/>
        </w:rPr>
        <w:t>6</w:t>
      </w:r>
      <w:r w:rsidR="00E315D9" w:rsidRPr="00C35168">
        <w:rPr>
          <w:szCs w:val="24"/>
        </w:rPr>
        <w:t xml:space="preserve">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DB5781" w:rsidRPr="00C35168">
        <w:rPr>
          <w:szCs w:val="24"/>
        </w:rPr>
        <w:t>в Администрацию</w:t>
      </w:r>
      <w:r w:rsidR="00A73700">
        <w:rPr>
          <w:szCs w:val="24"/>
        </w:rPr>
        <w:t xml:space="preserve"> </w:t>
      </w:r>
      <w:r w:rsidR="00E315D9" w:rsidRPr="00C35168">
        <w:rPr>
          <w:szCs w:val="24"/>
        </w:rPr>
        <w:t>отчет о достижении показателей результа</w:t>
      </w:r>
      <w:r w:rsidR="00AD787B" w:rsidRPr="00C35168">
        <w:rPr>
          <w:szCs w:val="24"/>
        </w:rPr>
        <w:t xml:space="preserve">тивности использования Субсидии по форме согласно приложению </w:t>
      </w:r>
      <w:r w:rsidR="006F76DD" w:rsidRPr="00C35168">
        <w:rPr>
          <w:szCs w:val="24"/>
        </w:rPr>
        <w:t>2</w:t>
      </w:r>
      <w:r w:rsidR="00AD787B" w:rsidRPr="00C35168">
        <w:rPr>
          <w:szCs w:val="24"/>
        </w:rPr>
        <w:t xml:space="preserve"> к настоящему порядку</w:t>
      </w:r>
      <w:r w:rsidR="00E315D9" w:rsidRPr="00C35168">
        <w:rPr>
          <w:szCs w:val="24"/>
        </w:rPr>
        <w:t>.</w:t>
      </w:r>
    </w:p>
    <w:p w:rsidR="006838A4" w:rsidRPr="00C35168" w:rsidRDefault="006838A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Администрация</w:t>
      </w:r>
      <w:r w:rsidR="00C35168" w:rsidRPr="00C35168">
        <w:rPr>
          <w:szCs w:val="24"/>
        </w:rPr>
        <w:t xml:space="preserve"> </w:t>
      </w:r>
      <w:r w:rsidRPr="00C35168">
        <w:rPr>
          <w:szCs w:val="24"/>
        </w:rPr>
        <w:t>в течение 5 рабочих</w:t>
      </w:r>
      <w:r w:rsidR="00BA14DC" w:rsidRPr="00C35168">
        <w:rPr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устраняет их и повторно направляет отчет в адрес Администрации.</w:t>
      </w:r>
    </w:p>
    <w:p w:rsidR="00E315D9" w:rsidRPr="00C35168" w:rsidRDefault="009C2C4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2</w:t>
      </w:r>
      <w:r w:rsidR="00D73803" w:rsidRPr="00C35168">
        <w:rPr>
          <w:szCs w:val="24"/>
        </w:rPr>
        <w:t>7</w:t>
      </w:r>
      <w:r w:rsidR="00E315D9" w:rsidRPr="00C35168">
        <w:rPr>
          <w:szCs w:val="24"/>
        </w:rPr>
        <w:t xml:space="preserve">. Получатель субсидии направляет </w:t>
      </w:r>
      <w:r w:rsidR="00823314" w:rsidRPr="00C35168">
        <w:rPr>
          <w:szCs w:val="24"/>
        </w:rPr>
        <w:t>в Администрацию</w:t>
      </w:r>
      <w:r w:rsidR="00C35168" w:rsidRPr="00C35168">
        <w:rPr>
          <w:szCs w:val="24"/>
        </w:rPr>
        <w:t xml:space="preserve"> </w:t>
      </w:r>
      <w:r w:rsidR="00E315D9" w:rsidRPr="00C35168">
        <w:rPr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 w:rsidRPr="00C35168">
        <w:rPr>
          <w:szCs w:val="24"/>
        </w:rPr>
        <w:t>ерждающих использование субсидии</w:t>
      </w:r>
      <w:r w:rsidR="00E315D9" w:rsidRPr="00C35168">
        <w:rPr>
          <w:szCs w:val="24"/>
        </w:rPr>
        <w:t xml:space="preserve"> по целевому назначению.</w:t>
      </w:r>
    </w:p>
    <w:p w:rsidR="00C925BD" w:rsidRPr="00C35168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AF3813" w:rsidRPr="00C35168" w:rsidRDefault="00AF3813" w:rsidP="00115EC1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823314" w:rsidP="00B04AB7">
      <w:pPr>
        <w:autoSpaceDE w:val="0"/>
        <w:autoSpaceDN w:val="0"/>
        <w:adjustRightInd w:val="0"/>
        <w:jc w:val="center"/>
      </w:pPr>
      <w:r w:rsidRPr="00C35168">
        <w:t xml:space="preserve">5. </w:t>
      </w:r>
      <w:r w:rsidR="009E4DFC" w:rsidRPr="00C35168">
        <w:t xml:space="preserve">Требования об осуществлении контроля </w:t>
      </w:r>
      <w:r w:rsidR="00807BE8" w:rsidRPr="00C35168">
        <w:t xml:space="preserve">(мониторинга) </w:t>
      </w:r>
      <w:r w:rsidR="009E4DFC" w:rsidRPr="00C35168">
        <w:t xml:space="preserve">за соблюдением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и </w:t>
      </w:r>
      <w:r w:rsidR="004812E9" w:rsidRPr="00C35168">
        <w:t>ответственности за их нарушение</w:t>
      </w:r>
    </w:p>
    <w:p w:rsidR="009E4DFC" w:rsidRPr="00C35168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8</w:t>
      </w:r>
      <w:r w:rsidR="009E4DFC" w:rsidRPr="00C35168">
        <w:t xml:space="preserve">. Соблюдение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подлежит обязательной проверке </w:t>
      </w:r>
      <w:r w:rsidR="00DC0E73" w:rsidRPr="00C35168">
        <w:t>Администрацией</w:t>
      </w:r>
      <w:r w:rsidR="009E4DFC" w:rsidRPr="00C35168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C35168">
        <w:t>Кривошеинск</w:t>
      </w:r>
      <w:r w:rsidR="00AF3813" w:rsidRPr="00C35168">
        <w:t>ий район Томской области</w:t>
      </w:r>
      <w:r w:rsidR="009E4DFC" w:rsidRPr="00C35168">
        <w:t xml:space="preserve"> и </w:t>
      </w:r>
      <w:r w:rsidR="00DC0E73" w:rsidRPr="00C35168">
        <w:t>соглашением</w:t>
      </w:r>
      <w:r w:rsidR="009E4DFC" w:rsidRPr="00C35168">
        <w:t xml:space="preserve"> о предоставлении </w:t>
      </w:r>
      <w:r w:rsidR="00667BEB" w:rsidRPr="00C35168">
        <w:t>Субсидии</w:t>
      </w:r>
      <w:r w:rsidR="009E4DFC" w:rsidRPr="00C35168">
        <w:t>.</w:t>
      </w:r>
    </w:p>
    <w:p w:rsidR="009E4DFC" w:rsidRPr="00C35168" w:rsidRDefault="00121ABC" w:rsidP="00B5446C">
      <w:pPr>
        <w:autoSpaceDE w:val="0"/>
        <w:autoSpaceDN w:val="0"/>
        <w:adjustRightInd w:val="0"/>
        <w:ind w:firstLine="709"/>
        <w:jc w:val="both"/>
      </w:pPr>
      <w:r w:rsidRPr="00C35168">
        <w:t>2</w:t>
      </w:r>
      <w:r w:rsidR="00D73803" w:rsidRPr="00C35168">
        <w:t>9</w:t>
      </w:r>
      <w:r w:rsidR="009E4DFC" w:rsidRPr="00C35168">
        <w:t xml:space="preserve">. </w:t>
      </w:r>
      <w:r w:rsidR="00A5690A" w:rsidRPr="00C35168">
        <w:t>Получатель субсидии</w:t>
      </w:r>
      <w:r w:rsidR="008F0EB5" w:rsidRPr="00C35168">
        <w:t xml:space="preserve"> обязан</w:t>
      </w:r>
      <w:r w:rsidR="009E4DFC" w:rsidRPr="00C35168">
        <w:t xml:space="preserve"> возвратить средства перечисленной </w:t>
      </w:r>
      <w:r w:rsidR="00667BEB" w:rsidRPr="00C35168">
        <w:t>Субсидии</w:t>
      </w:r>
      <w:r w:rsidR="009E4DFC" w:rsidRPr="00C35168">
        <w:t>: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1) в случае нарушения условий, установленных при предоставлении настоящей </w:t>
      </w:r>
      <w:r w:rsidR="008F0EB5" w:rsidRPr="00C35168">
        <w:t>Субсидии</w:t>
      </w:r>
      <w:r w:rsidRPr="00C35168">
        <w:t xml:space="preserve">, выявленного по фактам проверок, проведенных </w:t>
      </w:r>
      <w:r w:rsidR="00DC0E73" w:rsidRPr="00C35168">
        <w:t>Администрацией</w:t>
      </w:r>
      <w:r w:rsidRPr="00C35168">
        <w:t xml:space="preserve"> и уполномоченным органом муниципального финансового контроля, в следующем порядке: 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а) в течение 20 рабочих дней, следующих за днем получения письменного уведомления </w:t>
      </w:r>
      <w:r w:rsidR="00DC0E73" w:rsidRPr="00C35168">
        <w:t>Администрации</w:t>
      </w:r>
      <w:r w:rsidRPr="00C35168">
        <w:t xml:space="preserve">, в части выявленных </w:t>
      </w:r>
      <w:r w:rsidR="00DC0E73" w:rsidRPr="00C35168">
        <w:t>Администрацией</w:t>
      </w:r>
      <w:r w:rsidRPr="00C35168">
        <w:t xml:space="preserve"> нарушений. Уведомление направляется </w:t>
      </w:r>
      <w:r w:rsidR="00330B80" w:rsidRPr="00C35168">
        <w:t>получателю субсидии</w:t>
      </w:r>
      <w:r w:rsidR="003D3AB5">
        <w:t xml:space="preserve"> </w:t>
      </w:r>
      <w:r w:rsidR="0040764B" w:rsidRPr="00C35168">
        <w:t xml:space="preserve">почтовым отправлением с уведомлением о вручении </w:t>
      </w:r>
      <w:r w:rsidRPr="00C35168">
        <w:t xml:space="preserve">в срок не более 10 рабочих дней, следующих за днем выявления </w:t>
      </w:r>
      <w:r w:rsidR="00DC0E73" w:rsidRPr="00C35168">
        <w:t>Администрацией</w:t>
      </w:r>
      <w:r w:rsidRPr="00C35168">
        <w:t xml:space="preserve"> факта нарушения условий предоставления </w:t>
      </w:r>
      <w:r w:rsidR="00330B80" w:rsidRPr="00C35168">
        <w:t>получателем субсидии</w:t>
      </w:r>
      <w:r w:rsidRPr="00C35168">
        <w:t>;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б) </w:t>
      </w:r>
      <w:r w:rsidR="009C4FB7" w:rsidRPr="00C35168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C35168">
        <w:t>Субс</w:t>
      </w:r>
      <w:r w:rsidR="00667BEB" w:rsidRPr="00C35168">
        <w:t>и</w:t>
      </w:r>
      <w:r w:rsidR="008F0EB5" w:rsidRPr="00C35168">
        <w:t>дии</w:t>
      </w:r>
      <w:r w:rsidR="009C4FB7" w:rsidRPr="00C35168">
        <w:t>, в части выявленных органом муниципального финансового контроля нарушений</w:t>
      </w:r>
      <w:r w:rsidR="006C1F88" w:rsidRPr="00C35168">
        <w:t xml:space="preserve">. Представление </w:t>
      </w:r>
      <w:r w:rsidR="004A4C46" w:rsidRPr="00C35168">
        <w:t xml:space="preserve">(предписание) </w:t>
      </w:r>
      <w:r w:rsidR="006C1F88" w:rsidRPr="00C35168">
        <w:t xml:space="preserve">направляется </w:t>
      </w:r>
      <w:r w:rsidR="00A81747" w:rsidRPr="00C35168">
        <w:t>получателю субсидии</w:t>
      </w:r>
      <w:r w:rsidR="00012048" w:rsidRPr="00C35168">
        <w:t xml:space="preserve"> </w:t>
      </w:r>
      <w:r w:rsidR="006C1F88" w:rsidRPr="00C35168">
        <w:t>в порядке, уст</w:t>
      </w:r>
      <w:r w:rsidR="004A4C46" w:rsidRPr="00C35168">
        <w:t>ановленном действующим законодательством;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2) в случае </w:t>
      </w:r>
      <w:r w:rsidR="00AF3813" w:rsidRPr="00C35168">
        <w:t>не достижения</w:t>
      </w:r>
      <w:r w:rsidRPr="00C35168">
        <w:t xml:space="preserve"> результат</w:t>
      </w:r>
      <w:r w:rsidR="00603390" w:rsidRPr="00C35168">
        <w:t>а</w:t>
      </w:r>
      <w:r w:rsidRPr="00C35168">
        <w:t>, показател</w:t>
      </w:r>
      <w:r w:rsidR="00603390" w:rsidRPr="00C35168">
        <w:t>я</w:t>
      </w:r>
      <w:r w:rsidRPr="00C35168">
        <w:t xml:space="preserve">, </w:t>
      </w:r>
      <w:r w:rsidR="006C1F88" w:rsidRPr="00C35168">
        <w:t>необходим</w:t>
      </w:r>
      <w:r w:rsidR="00603390" w:rsidRPr="00C35168">
        <w:t>ого</w:t>
      </w:r>
      <w:r w:rsidR="006C1F88" w:rsidRPr="00C35168">
        <w:t xml:space="preserve"> для достижения результат</w:t>
      </w:r>
      <w:r w:rsidR="00603390" w:rsidRPr="00C35168">
        <w:t>а</w:t>
      </w:r>
      <w:r w:rsidR="006C1F88" w:rsidRPr="00C35168">
        <w:t xml:space="preserve"> п</w:t>
      </w:r>
      <w:r w:rsidR="00240F73" w:rsidRPr="00C35168">
        <w:t xml:space="preserve">редоставления </w:t>
      </w:r>
      <w:r w:rsidR="008F0EB5" w:rsidRPr="00C35168">
        <w:t>Субсидии</w:t>
      </w:r>
      <w:r w:rsidRPr="00C35168">
        <w:t>- в течение 10 рабочих дней со дня получения письм</w:t>
      </w:r>
      <w:r w:rsidR="00B33B1F" w:rsidRPr="00C35168">
        <w:t xml:space="preserve">енного уведомления </w:t>
      </w:r>
      <w:r w:rsidR="00702646" w:rsidRPr="00C35168">
        <w:t>Администрации</w:t>
      </w:r>
      <w:r w:rsidR="00240F73" w:rsidRPr="00C35168">
        <w:t>.</w:t>
      </w:r>
    </w:p>
    <w:p w:rsidR="004A4C46" w:rsidRPr="00C35168" w:rsidRDefault="004A4C46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Уведомление направляется </w:t>
      </w:r>
      <w:r w:rsidR="000B13FE" w:rsidRPr="00C35168">
        <w:t>получателю субсидии</w:t>
      </w:r>
      <w:r w:rsidRPr="00C35168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C35168">
        <w:t>Администрацией</w:t>
      </w:r>
      <w:r w:rsidRPr="00C35168">
        <w:t xml:space="preserve"> факта недостижения </w:t>
      </w:r>
      <w:r w:rsidR="00603390" w:rsidRPr="00C35168">
        <w:t>показателя</w:t>
      </w:r>
      <w:r w:rsidRPr="00C35168">
        <w:t>, необходим</w:t>
      </w:r>
      <w:r w:rsidR="00603390" w:rsidRPr="00C35168">
        <w:t>ого</w:t>
      </w:r>
      <w:r w:rsidRPr="00C35168">
        <w:t xml:space="preserve"> для достижения результат</w:t>
      </w:r>
      <w:r w:rsidR="00603390" w:rsidRPr="00C35168">
        <w:t>а</w:t>
      </w:r>
      <w:r w:rsidR="00240F73" w:rsidRPr="00C35168">
        <w:t xml:space="preserve"> предоставления </w:t>
      </w:r>
      <w:r w:rsidR="008F0EB5" w:rsidRPr="00C35168">
        <w:t>Субсидии</w:t>
      </w:r>
      <w:r w:rsidR="00603390" w:rsidRPr="00C35168">
        <w:t>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3) если в </w:t>
      </w:r>
      <w:r w:rsidR="00DF4A04" w:rsidRPr="00C35168">
        <w:t>срок</w:t>
      </w:r>
      <w:r w:rsidR="00E82274">
        <w:t>и</w:t>
      </w:r>
      <w:r w:rsidR="00DF4A04" w:rsidRPr="00C35168">
        <w:t>, указанные в подпунктах 1, 2</w:t>
      </w:r>
      <w:r w:rsidR="00E42866" w:rsidRPr="00C35168">
        <w:t xml:space="preserve"> пункта </w:t>
      </w:r>
      <w:r w:rsidR="00EA732F" w:rsidRPr="00C35168">
        <w:t>2</w:t>
      </w:r>
      <w:r w:rsidR="004F7BD1">
        <w:t>9</w:t>
      </w:r>
      <w:r w:rsidRPr="00C35168">
        <w:t xml:space="preserve"> настоящего Порядка, </w:t>
      </w:r>
      <w:r w:rsidR="00EA732F" w:rsidRPr="00C35168">
        <w:t>получатель субсидии</w:t>
      </w:r>
      <w:r w:rsidR="000B7E5E" w:rsidRPr="00C35168">
        <w:t xml:space="preserve"> не возвратил</w:t>
      </w:r>
      <w:r w:rsidRPr="00C35168">
        <w:t xml:space="preserve"> средства </w:t>
      </w:r>
      <w:r w:rsidR="000B7E5E" w:rsidRPr="00C35168">
        <w:t>Субсидии</w:t>
      </w:r>
      <w:r w:rsidR="004F7BD1">
        <w:t xml:space="preserve"> в</w:t>
      </w:r>
      <w:r w:rsidRPr="00C35168">
        <w:t xml:space="preserve"> бюджет муниципального образования </w:t>
      </w:r>
      <w:r w:rsidR="004F7BD1">
        <w:t xml:space="preserve">Кривошеинский район Томской </w:t>
      </w:r>
      <w:r w:rsidR="00E82274">
        <w:t>области</w:t>
      </w:r>
      <w:r w:rsidRPr="00C35168">
        <w:t xml:space="preserve">, бюджетные средства подлежат взысканию в течение 10 рабочих дней, следующих за днем, когда стало известно о неисполнении </w:t>
      </w:r>
      <w:r w:rsidR="000B7E5E" w:rsidRPr="00C35168">
        <w:t>ресурсоснабжающей организацией</w:t>
      </w:r>
      <w:r w:rsidR="00012048" w:rsidRPr="00C35168">
        <w:t xml:space="preserve"> </w:t>
      </w:r>
      <w:r w:rsidRPr="00C35168">
        <w:t>обязанност</w:t>
      </w:r>
      <w:r w:rsidR="00DF4A04" w:rsidRPr="00C35168">
        <w:t xml:space="preserve">и по возврату средств </w:t>
      </w:r>
      <w:r w:rsidR="00667BEB" w:rsidRPr="00C35168">
        <w:t>Субсидии</w:t>
      </w:r>
      <w:r w:rsidRPr="00C35168">
        <w:t>.</w:t>
      </w: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B64AD9" w:rsidRDefault="00B64AD9" w:rsidP="00034FC6">
      <w:pPr>
        <w:ind w:left="4962"/>
      </w:pPr>
    </w:p>
    <w:p w:rsidR="00034FC6" w:rsidRPr="004A7E91" w:rsidRDefault="00813871" w:rsidP="00034FC6">
      <w:pPr>
        <w:ind w:left="4962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034FC6" w:rsidRPr="004A7E91">
        <w:rPr>
          <w:sz w:val="20"/>
          <w:szCs w:val="20"/>
        </w:rPr>
        <w:t>риложение 1</w:t>
      </w:r>
    </w:p>
    <w:p w:rsidR="00034FC6" w:rsidRPr="004A7E91" w:rsidRDefault="00907F22" w:rsidP="00034FC6">
      <w:pPr>
        <w:ind w:left="4962"/>
        <w:outlineLvl w:val="1"/>
        <w:rPr>
          <w:sz w:val="20"/>
          <w:szCs w:val="20"/>
        </w:rPr>
      </w:pPr>
      <w:r w:rsidRPr="004A7E91">
        <w:rPr>
          <w:sz w:val="20"/>
          <w:szCs w:val="20"/>
        </w:rPr>
        <w:t xml:space="preserve">к </w:t>
      </w:r>
      <w:r w:rsidR="00A83B8F" w:rsidRPr="004A7E91">
        <w:rPr>
          <w:sz w:val="20"/>
          <w:szCs w:val="20"/>
        </w:rPr>
        <w:t>Порядк</w:t>
      </w:r>
      <w:r w:rsidRPr="004A7E91">
        <w:rPr>
          <w:sz w:val="20"/>
          <w:szCs w:val="20"/>
        </w:rPr>
        <w:t>у</w:t>
      </w:r>
      <w:r w:rsidR="00A83B8F" w:rsidRPr="004A7E91">
        <w:rPr>
          <w:sz w:val="20"/>
          <w:szCs w:val="20"/>
        </w:rPr>
        <w:t xml:space="preserve"> предоставления </w:t>
      </w:r>
      <w:r w:rsidR="00A83B8F" w:rsidRPr="004A7E91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</w:t>
      </w:r>
      <w:r w:rsidR="00F13C95" w:rsidRPr="004A7E91">
        <w:rPr>
          <w:color w:val="000000"/>
          <w:sz w:val="20"/>
          <w:szCs w:val="20"/>
        </w:rPr>
        <w:t>подготовкой проектно-сметной документации</w:t>
      </w:r>
      <w:r w:rsidR="004A7E91" w:rsidRPr="004A7E91">
        <w:rPr>
          <w:color w:val="000000"/>
          <w:sz w:val="20"/>
          <w:szCs w:val="20"/>
        </w:rPr>
        <w:t xml:space="preserve"> на ремонт газовой котельной № 3 с. Кривошеино</w:t>
      </w:r>
    </w:p>
    <w:p w:rsidR="00034FC6" w:rsidRPr="00922A60" w:rsidRDefault="00034FC6" w:rsidP="00034FC6">
      <w:pPr>
        <w:pStyle w:val="ConsPlusTitle"/>
        <w:widowControl/>
        <w:ind w:left="4320"/>
        <w:jc w:val="both"/>
      </w:pPr>
    </w:p>
    <w:p w:rsidR="00034FC6" w:rsidRPr="00922A60" w:rsidRDefault="00034FC6" w:rsidP="00034FC6"/>
    <w:p w:rsidR="00034FC6" w:rsidRPr="009118D8" w:rsidRDefault="00034FC6" w:rsidP="00034FC6">
      <w:pPr>
        <w:pStyle w:val="ConsPlusTitle"/>
        <w:jc w:val="center"/>
        <w:rPr>
          <w:b w:val="0"/>
        </w:rPr>
      </w:pPr>
      <w:r w:rsidRPr="00922A60">
        <w:rPr>
          <w:b w:val="0"/>
        </w:rPr>
        <w:t>ЗАЯВЛЕНИЕ</w:t>
      </w:r>
      <w:r w:rsidRPr="00922A60">
        <w:rPr>
          <w:b w:val="0"/>
        </w:rPr>
        <w:br/>
      </w:r>
      <w:r w:rsidRPr="009118D8">
        <w:rPr>
          <w:b w:val="0"/>
        </w:rPr>
        <w:t>о предоставлении субсидии</w:t>
      </w:r>
      <w:r w:rsidR="009118D8" w:rsidRPr="009118D8">
        <w:rPr>
          <w:b w:val="0"/>
          <w:color w:val="000000"/>
        </w:rPr>
        <w:t xml:space="preserve"> на возмещение затрат МУП «ЖКХ Кривошеинского района» в </w:t>
      </w:r>
      <w:r w:rsidR="009118D8" w:rsidRPr="00227CE1">
        <w:rPr>
          <w:b w:val="0"/>
          <w:color w:val="000000"/>
        </w:rPr>
        <w:t xml:space="preserve">связи с </w:t>
      </w:r>
      <w:r w:rsidR="00F13C95" w:rsidRPr="00227CE1">
        <w:rPr>
          <w:b w:val="0"/>
          <w:color w:val="000000"/>
        </w:rPr>
        <w:t>подготовкой проектно-сметной документации</w:t>
      </w:r>
      <w:r w:rsidR="003D3AB5">
        <w:rPr>
          <w:b w:val="0"/>
          <w:color w:val="000000"/>
        </w:rPr>
        <w:t xml:space="preserve"> </w:t>
      </w:r>
      <w:r w:rsidR="00147943">
        <w:rPr>
          <w:b w:val="0"/>
          <w:color w:val="000000"/>
        </w:rPr>
        <w:t>на ремонт</w:t>
      </w:r>
      <w:r w:rsidR="004A7E91">
        <w:rPr>
          <w:b w:val="0"/>
          <w:color w:val="000000"/>
        </w:rPr>
        <w:t xml:space="preserve"> газовой</w:t>
      </w:r>
      <w:r w:rsidR="00147943">
        <w:rPr>
          <w:b w:val="0"/>
          <w:color w:val="000000"/>
        </w:rPr>
        <w:t xml:space="preserve"> котельной № 3 с. Кривошеино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</w:p>
    <w:p w:rsidR="00034FC6" w:rsidRPr="00922A60" w:rsidRDefault="00034FC6" w:rsidP="00034FC6">
      <w:r w:rsidRPr="00922A60">
        <w:t>Прошу предоставить субсидию __________________________________________________</w:t>
      </w:r>
    </w:p>
    <w:p w:rsidR="00034FC6" w:rsidRPr="00922A60" w:rsidRDefault="00034FC6" w:rsidP="00034FC6">
      <w:pPr>
        <w:jc w:val="both"/>
        <w:rPr>
          <w:sz w:val="20"/>
          <w:szCs w:val="20"/>
        </w:rPr>
      </w:pPr>
      <w:r w:rsidRPr="00922A60">
        <w:rPr>
          <w:sz w:val="20"/>
          <w:szCs w:val="20"/>
        </w:rPr>
        <w:t xml:space="preserve">                                                                                             (наименование юридического лица)</w:t>
      </w:r>
    </w:p>
    <w:p w:rsidR="00034FC6" w:rsidRPr="00922A60" w:rsidRDefault="00034FC6" w:rsidP="00034FC6">
      <w:pPr>
        <w:jc w:val="both"/>
      </w:pPr>
      <w:r w:rsidRPr="00922A60">
        <w:t xml:space="preserve">в сумме __________ </w:t>
      </w:r>
      <w:r w:rsidR="009118D8">
        <w:t>тыс. рублей из бюджета</w:t>
      </w:r>
      <w:r w:rsidRPr="00922A60">
        <w:t xml:space="preserve"> в целях </w:t>
      </w:r>
      <w:r w:rsidR="009118D8">
        <w:t>возмещения</w:t>
      </w:r>
      <w:r w:rsidR="00AB2937">
        <w:t xml:space="preserve"> </w:t>
      </w:r>
      <w:r w:rsidR="009118D8" w:rsidRPr="0095474F">
        <w:rPr>
          <w:color w:val="000000"/>
        </w:rPr>
        <w:t xml:space="preserve">затрат в связи с </w:t>
      </w:r>
      <w:r w:rsidR="00F13C95">
        <w:rPr>
          <w:color w:val="000000"/>
        </w:rPr>
        <w:t>подготовкой проектно-сметной документации</w:t>
      </w:r>
      <w:r w:rsidR="00147943">
        <w:rPr>
          <w:color w:val="000000"/>
        </w:rPr>
        <w:t xml:space="preserve"> на ремонт </w:t>
      </w:r>
      <w:r w:rsidR="004A7E91">
        <w:rPr>
          <w:color w:val="000000"/>
        </w:rPr>
        <w:t xml:space="preserve">газовой </w:t>
      </w:r>
      <w:r w:rsidR="00147943">
        <w:rPr>
          <w:color w:val="000000"/>
        </w:rPr>
        <w:t>котельной № 3 с. Кривошеино</w:t>
      </w:r>
    </w:p>
    <w:p w:rsidR="00034FC6" w:rsidRPr="00922A60" w:rsidRDefault="00034FC6" w:rsidP="00034FC6"/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Фамилия, имя, отчество (отчество - при наличии) руководителя заявителя</w:t>
      </w:r>
    </w:p>
    <w:p w:rsidR="00034FC6" w:rsidRPr="00922A60" w:rsidRDefault="00034FC6" w:rsidP="00034FC6">
      <w:pPr>
        <w:tabs>
          <w:tab w:val="left" w:pos="936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Юридический адрес заявителя 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Фактический адрес заявителя 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2. Краткое описание деятельности заявителя 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3. ИНН,   ОГРН,   дата   внесения  записи  о  создании  юридического  лица: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4.  Банковские реквизиты 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5. Контактные телефоны (при наличии): рабочий _________________ сотовый 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 xml:space="preserve">Факс (при наличии):  ___________________________ 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E-mail (при наличии): _________________________________.</w:t>
      </w:r>
    </w:p>
    <w:p w:rsidR="00034FC6" w:rsidRPr="00922A60" w:rsidRDefault="00034FC6" w:rsidP="00034FC6">
      <w:pPr>
        <w:tabs>
          <w:tab w:val="left" w:pos="9360"/>
          <w:tab w:val="left" w:pos="9720"/>
        </w:tabs>
      </w:pPr>
      <w:r w:rsidRPr="00922A60">
        <w:t>6. Настоящим заявлением подтверждаю, что юридическое лицо __________________________________________________________________________________________________________________________________________________________</w:t>
      </w:r>
    </w:p>
    <w:p w:rsidR="00034FC6" w:rsidRPr="00922A60" w:rsidRDefault="00034FC6" w:rsidP="00034FC6">
      <w:pPr>
        <w:tabs>
          <w:tab w:val="left" w:pos="9720"/>
        </w:tabs>
        <w:jc w:val="center"/>
        <w:rPr>
          <w:sz w:val="20"/>
          <w:szCs w:val="20"/>
        </w:rPr>
      </w:pPr>
      <w:r w:rsidRPr="00922A60">
        <w:rPr>
          <w:sz w:val="20"/>
          <w:szCs w:val="20"/>
        </w:rPr>
        <w:t>(полное наименование, ИНН, ОГРН)</w:t>
      </w:r>
    </w:p>
    <w:p w:rsidR="00034FC6" w:rsidRPr="00AF3813" w:rsidRDefault="00034FC6" w:rsidP="00034FC6">
      <w:pPr>
        <w:autoSpaceDE w:val="0"/>
        <w:autoSpaceDN w:val="0"/>
        <w:adjustRightInd w:val="0"/>
        <w:jc w:val="both"/>
      </w:pPr>
      <w:r w:rsidRPr="00AF3813">
        <w:t xml:space="preserve">на дату _________________ соответствует следующим требованиям: 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1) </w:t>
      </w:r>
      <w:r w:rsidR="00AF3813">
        <w:rPr>
          <w:color w:val="000000"/>
        </w:rPr>
        <w:t xml:space="preserve">отсутствие </w:t>
      </w:r>
      <w:r w:rsidRPr="00922A60">
        <w:rPr>
          <w:color w:val="000000"/>
        </w:rPr>
        <w:t xml:space="preserve">у ресурсоснабжающей организации просроченной задолженности по возврату в бюджет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</w:t>
      </w:r>
      <w:r w:rsidR="009118D8">
        <w:rPr>
          <w:color w:val="000000"/>
        </w:rPr>
        <w:t>Администрацией Кривошеинского района</w:t>
      </w:r>
      <w:r w:rsidRPr="00922A60">
        <w:rPr>
          <w:color w:val="000000"/>
        </w:rPr>
        <w:t>;</w:t>
      </w:r>
    </w:p>
    <w:p w:rsidR="00034FC6" w:rsidRPr="00922A60" w:rsidRDefault="00034FC6" w:rsidP="00034FC6">
      <w:pPr>
        <w:autoSpaceDE w:val="0"/>
        <w:autoSpaceDN w:val="0"/>
        <w:adjustRightInd w:val="0"/>
        <w:ind w:firstLine="540"/>
        <w:jc w:val="both"/>
      </w:pPr>
      <w:r w:rsidRPr="00922A60">
        <w:t>2) ресурсоснабжающая организация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C7509" w:rsidRPr="00922A60">
        <w:t>оффшорные</w:t>
      </w:r>
      <w:r w:rsidRPr="00922A60">
        <w:t xml:space="preserve"> зоны) в отношении таких юридических лиц, в совокупности превышает 50 процентов;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3) </w:t>
      </w:r>
      <w:r w:rsidRPr="00922A60">
        <w:rPr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lastRenderedPageBreak/>
        <w:t xml:space="preserve"> 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5) ресурсоснабжающая организация не получает средства из бюджета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034FC6" w:rsidRPr="00922A60" w:rsidRDefault="00034FC6" w:rsidP="00034FC6">
      <w:pPr>
        <w:tabs>
          <w:tab w:val="left" w:pos="0"/>
        </w:tabs>
        <w:autoSpaceDE w:val="0"/>
        <w:autoSpaceDN w:val="0"/>
        <w:adjustRightInd w:val="0"/>
        <w:jc w:val="both"/>
      </w:pPr>
      <w:r w:rsidRPr="00922A60">
        <w:t xml:space="preserve">7. ресурсоснабжающая организация выражает согласие на заключение </w:t>
      </w:r>
      <w:r w:rsidR="009118D8">
        <w:t>Соглашения</w:t>
      </w:r>
      <w:r w:rsidRPr="00922A60">
        <w:t xml:space="preserve"> о предоставлении Субсидии.</w:t>
      </w:r>
    </w:p>
    <w:p w:rsidR="00034FC6" w:rsidRPr="00922A60" w:rsidRDefault="00034FC6" w:rsidP="00034FC6">
      <w:pPr>
        <w:tabs>
          <w:tab w:val="left" w:pos="9720"/>
        </w:tabs>
      </w:pPr>
      <w:r w:rsidRPr="00922A60">
        <w:tab/>
      </w:r>
    </w:p>
    <w:p w:rsidR="00034FC6" w:rsidRPr="00922A60" w:rsidRDefault="00034FC6" w:rsidP="00034FC6">
      <w:pPr>
        <w:tabs>
          <w:tab w:val="left" w:pos="9720"/>
        </w:tabs>
        <w:jc w:val="both"/>
      </w:pPr>
      <w:r w:rsidRPr="00922A60"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известны и понятны.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AF3813" w:rsidRDefault="00034FC6" w:rsidP="00034FC6">
      <w:pPr>
        <w:tabs>
          <w:tab w:val="left" w:pos="9540"/>
        </w:tabs>
        <w:ind w:right="1651"/>
      </w:pPr>
      <w:r w:rsidRPr="00AF3813">
        <w:t>В соответствии с пунктом 10 Порядка: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 xml:space="preserve">1) выражаю волеизъявление на получение одного из решений Департамента, указанных в </w:t>
      </w:r>
      <w:hyperlink r:id="rId11" w:history="1">
        <w:r w:rsidRPr="00922A60">
          <w:t xml:space="preserve">пункте </w:t>
        </w:r>
      </w:hyperlink>
      <w:r w:rsidRPr="00922A60">
        <w:t>8 Порядка, путем направления в адрес ресурсоснабжающей организации копии решения почтовым отправлением с уведомлением о вручении / путем вручения копии решения под роспись уполномоченному представителю ресурсоснабжающей организации (нужное подчеркнуть);</w:t>
      </w:r>
    </w:p>
    <w:p w:rsidR="00034FC6" w:rsidRPr="00922A60" w:rsidRDefault="00034FC6" w:rsidP="00034FC6">
      <w:pPr>
        <w:tabs>
          <w:tab w:val="left" w:pos="9540"/>
        </w:tabs>
        <w:ind w:right="-6"/>
        <w:jc w:val="both"/>
      </w:pPr>
      <w:r w:rsidRPr="00922A60">
        <w:t>2) выражаю волеизъявление на возврат в случае принятия решения об отказе в предоставлении Субсидии вместе с копией решения об отказе в предоставлении Субсидии</w:t>
      </w:r>
      <w:r w:rsidR="00AB2937">
        <w:t xml:space="preserve"> </w:t>
      </w:r>
      <w:r w:rsidRPr="00922A60">
        <w:t>представленных</w:t>
      </w:r>
      <w:r w:rsidR="00AB2937">
        <w:t xml:space="preserve"> </w:t>
      </w:r>
      <w:r w:rsidRPr="00922A60">
        <w:t>ресурсоснабжающей организации, предусмотренных</w:t>
      </w:r>
      <w:r w:rsidR="00AB2937">
        <w:t xml:space="preserve"> </w:t>
      </w:r>
      <w:r w:rsidRPr="00922A60">
        <w:t xml:space="preserve">пунктом 4 настоящего Порядка (при отсутствии необходимости – зачеркнуть). 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Приложение:</w:t>
      </w: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1.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>
        <w:t>М.П</w:t>
      </w:r>
      <w:r w:rsidRPr="00B70308">
        <w:rPr>
          <w:sz w:val="22"/>
          <w:szCs w:val="22"/>
        </w:rPr>
        <w:t>. (при наличии</w:t>
      </w:r>
      <w:r w:rsidR="00C1527C">
        <w:rPr>
          <w:sz w:val="22"/>
          <w:szCs w:val="22"/>
        </w:rPr>
        <w:t xml:space="preserve"> </w:t>
      </w:r>
      <w:r w:rsidRPr="00B70308">
        <w:rPr>
          <w:sz w:val="22"/>
          <w:szCs w:val="22"/>
        </w:rPr>
        <w:t>печати</w:t>
      </w:r>
      <w:r w:rsidR="00AF3813">
        <w:rPr>
          <w:sz w:val="22"/>
          <w:szCs w:val="22"/>
        </w:rPr>
        <w:t>)</w:t>
      </w:r>
      <w:r w:rsidRPr="00922A60">
        <w:rPr>
          <w:sz w:val="20"/>
          <w:szCs w:val="20"/>
        </w:rPr>
        <w:t xml:space="preserve">                         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r w:rsidRPr="00922A60">
        <w:br w:type="page"/>
      </w:r>
    </w:p>
    <w:p w:rsidR="00034FC6" w:rsidRPr="00147943" w:rsidRDefault="00034FC6" w:rsidP="00034FC6">
      <w:pPr>
        <w:ind w:left="4962"/>
        <w:rPr>
          <w:sz w:val="20"/>
          <w:szCs w:val="20"/>
        </w:rPr>
      </w:pPr>
      <w:r w:rsidRPr="00147943">
        <w:rPr>
          <w:sz w:val="20"/>
          <w:szCs w:val="20"/>
        </w:rPr>
        <w:lastRenderedPageBreak/>
        <w:t>Приложение 2</w:t>
      </w:r>
    </w:p>
    <w:p w:rsidR="00A83B8F" w:rsidRPr="00147943" w:rsidRDefault="00A83B8F" w:rsidP="00A83B8F">
      <w:pPr>
        <w:ind w:left="4962"/>
        <w:outlineLvl w:val="1"/>
        <w:rPr>
          <w:sz w:val="20"/>
          <w:szCs w:val="20"/>
        </w:rPr>
      </w:pPr>
      <w:r w:rsidRPr="00147943">
        <w:rPr>
          <w:sz w:val="20"/>
          <w:szCs w:val="20"/>
        </w:rPr>
        <w:t xml:space="preserve">к Порядку предоставления </w:t>
      </w:r>
      <w:r w:rsidRPr="00147943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</w:t>
      </w:r>
      <w:r w:rsidR="00C51671" w:rsidRPr="00147943">
        <w:rPr>
          <w:color w:val="000000"/>
          <w:sz w:val="20"/>
          <w:szCs w:val="20"/>
        </w:rPr>
        <w:t>подготовкой проектно-сметной документации</w:t>
      </w:r>
      <w:r w:rsidR="00147943" w:rsidRPr="00147943">
        <w:rPr>
          <w:color w:val="000000"/>
          <w:sz w:val="20"/>
          <w:szCs w:val="20"/>
        </w:rPr>
        <w:t xml:space="preserve"> на ремонт газовой котельной № 3 с. Кривошеино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 w:val="22"/>
        </w:rPr>
      </w:pP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Отчет о достижении показателя, необходимого для достижения</w:t>
      </w:r>
    </w:p>
    <w:p w:rsidR="00034FC6" w:rsidRPr="00922A60" w:rsidRDefault="009118D8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Р</w:t>
      </w:r>
      <w:r w:rsidR="00034FC6" w:rsidRPr="00922A60">
        <w:rPr>
          <w:szCs w:val="26"/>
        </w:rPr>
        <w:t>езультата</w:t>
      </w:r>
      <w:r w:rsidR="00D73803">
        <w:rPr>
          <w:szCs w:val="26"/>
        </w:rPr>
        <w:t xml:space="preserve"> </w:t>
      </w:r>
      <w:r w:rsidR="00034FC6" w:rsidRPr="00922A60">
        <w:rPr>
          <w:szCs w:val="26"/>
        </w:rPr>
        <w:t>предоставления Субсидии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</w:pPr>
    </w:p>
    <w:tbl>
      <w:tblPr>
        <w:tblW w:w="4295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768"/>
        <w:gridCol w:w="1938"/>
        <w:gridCol w:w="1193"/>
        <w:gridCol w:w="1792"/>
      </w:tblGrid>
      <w:tr w:rsidR="00034FC6" w:rsidRPr="00922A60" w:rsidTr="00E30E45"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Код строки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9118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текущий 20 г.</w:t>
            </w:r>
          </w:p>
        </w:tc>
      </w:tr>
      <w:tr w:rsidR="00034FC6" w:rsidRPr="00922A60" w:rsidTr="00E30E45">
        <w:trPr>
          <w:trHeight w:val="230"/>
        </w:trPr>
        <w:tc>
          <w:tcPr>
            <w:tcW w:w="1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sz w:val="20"/>
                <w:szCs w:val="20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034FC6" w:rsidRPr="00922A60" w:rsidTr="00E30E45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5</w:t>
            </w:r>
          </w:p>
        </w:tc>
      </w:tr>
      <w:tr w:rsidR="00034FC6" w:rsidRPr="00922A60" w:rsidTr="00E30E45">
        <w:trPr>
          <w:trHeight w:val="138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F06857" w:rsidRDefault="00034FC6" w:rsidP="00227CE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1527C">
              <w:rPr>
                <w:sz w:val="20"/>
                <w:szCs w:val="16"/>
              </w:rPr>
              <w:t xml:space="preserve">Компенсация  </w:t>
            </w:r>
            <w:r w:rsidR="003C08C1">
              <w:rPr>
                <w:sz w:val="20"/>
                <w:szCs w:val="16"/>
              </w:rPr>
              <w:t xml:space="preserve">затрат на </w:t>
            </w:r>
            <w:r w:rsidR="003C08C1" w:rsidRPr="00227CE1">
              <w:rPr>
                <w:sz w:val="20"/>
                <w:szCs w:val="16"/>
              </w:rPr>
              <w:t>подготовку проектно-сметной документации</w:t>
            </w:r>
            <w:r w:rsidR="00227CE1" w:rsidRPr="00227CE1">
              <w:rPr>
                <w:sz w:val="20"/>
                <w:szCs w:val="16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27C">
              <w:rPr>
                <w:sz w:val="20"/>
                <w:szCs w:val="20"/>
              </w:rPr>
              <w:t>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C1527C" w:rsidRDefault="004E6DAF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подготовленной ПСД на ремонт газовой котельной №3 с. Кривошеино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4E6DAF" w:rsidRDefault="004E6DAF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DAF">
              <w:rPr>
                <w:sz w:val="20"/>
                <w:szCs w:val="20"/>
              </w:rPr>
              <w:t>Ед.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E30E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22A60">
        <w:rPr>
          <w:sz w:val="20"/>
          <w:szCs w:val="20"/>
        </w:rPr>
        <w:t xml:space="preserve"> Подписи сторон: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 w:rsidRPr="00922A60">
        <w:t xml:space="preserve">М.П.  </w:t>
      </w:r>
      <w:r w:rsidRPr="00B70308">
        <w:rPr>
          <w:sz w:val="22"/>
          <w:szCs w:val="22"/>
        </w:rPr>
        <w:t xml:space="preserve"> (при наличии печати)</w:t>
      </w:r>
      <w:r w:rsidRPr="00922A60">
        <w:rPr>
          <w:sz w:val="20"/>
          <w:szCs w:val="20"/>
        </w:rPr>
        <w:t>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pPr>
        <w:rPr>
          <w:lang w:eastAsia="en-US"/>
        </w:rPr>
      </w:pPr>
      <w:r w:rsidRPr="00922A60">
        <w:rPr>
          <w:lang w:eastAsia="en-US"/>
        </w:rPr>
        <w:br w:type="page"/>
      </w:r>
    </w:p>
    <w:p w:rsidR="00034FC6" w:rsidRPr="004A7E91" w:rsidRDefault="00034FC6" w:rsidP="00034FC6">
      <w:pPr>
        <w:ind w:left="4962"/>
        <w:rPr>
          <w:sz w:val="20"/>
          <w:szCs w:val="20"/>
        </w:rPr>
      </w:pPr>
      <w:r w:rsidRPr="004A7E91">
        <w:rPr>
          <w:sz w:val="20"/>
          <w:szCs w:val="20"/>
        </w:rPr>
        <w:lastRenderedPageBreak/>
        <w:t>Приложение 3</w:t>
      </w:r>
    </w:p>
    <w:p w:rsidR="00A83B8F" w:rsidRPr="004A7E91" w:rsidRDefault="00A83B8F" w:rsidP="00A83B8F">
      <w:pPr>
        <w:ind w:left="4962"/>
        <w:outlineLvl w:val="1"/>
        <w:rPr>
          <w:sz w:val="20"/>
          <w:szCs w:val="20"/>
        </w:rPr>
      </w:pPr>
      <w:r w:rsidRPr="004A7E91">
        <w:rPr>
          <w:sz w:val="20"/>
          <w:szCs w:val="20"/>
        </w:rPr>
        <w:t xml:space="preserve">к Порядку предоставления </w:t>
      </w:r>
      <w:r w:rsidRPr="004A7E91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</w:t>
      </w:r>
      <w:r w:rsidR="003C08C1" w:rsidRPr="004A7E91">
        <w:rPr>
          <w:color w:val="000000"/>
          <w:sz w:val="20"/>
          <w:szCs w:val="20"/>
        </w:rPr>
        <w:t>подготовкой проектно-сметной документации</w:t>
      </w:r>
      <w:r w:rsidR="004A7E91" w:rsidRPr="004A7E91">
        <w:rPr>
          <w:color w:val="000000"/>
          <w:sz w:val="20"/>
          <w:szCs w:val="20"/>
        </w:rPr>
        <w:t xml:space="preserve"> на ремонт газовой котельной № 3 с. Кривошеино</w:t>
      </w:r>
    </w:p>
    <w:p w:rsidR="00034FC6" w:rsidRPr="00922A60" w:rsidRDefault="00034FC6" w:rsidP="00034FC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60">
        <w:rPr>
          <w:rFonts w:ascii="Times New Roman" w:hAnsi="Times New Roman" w:cs="Times New Roman"/>
          <w:sz w:val="24"/>
          <w:szCs w:val="24"/>
        </w:rPr>
        <w:t>УТВЕРЖДАЮ: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Кривошеинского района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А.Н. Коломин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922A60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AF3813" w:rsidRDefault="00034FC6" w:rsidP="00034F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3813">
        <w:rPr>
          <w:rFonts w:ascii="Times New Roman" w:hAnsi="Times New Roman" w:cs="Times New Roman"/>
          <w:sz w:val="24"/>
          <w:szCs w:val="24"/>
        </w:rPr>
        <w:t>Отчет</w:t>
      </w:r>
    </w:p>
    <w:p w:rsidR="00034FC6" w:rsidRPr="00AF3813" w:rsidRDefault="00034FC6" w:rsidP="00034FC6">
      <w:pPr>
        <w:pStyle w:val="ConsPlusTitle"/>
        <w:widowControl/>
        <w:jc w:val="center"/>
        <w:rPr>
          <w:b w:val="0"/>
        </w:rPr>
      </w:pPr>
      <w:r w:rsidRPr="00AF3813">
        <w:rPr>
          <w:b w:val="0"/>
        </w:rPr>
        <w:t xml:space="preserve">об использовании субсидии, предоставляемой </w:t>
      </w:r>
      <w:r w:rsidR="00A83B8F" w:rsidRPr="00AF3813">
        <w:rPr>
          <w:b w:val="0"/>
        </w:rPr>
        <w:t xml:space="preserve">МУП «ЖКХ Кривошеинского района» на </w:t>
      </w:r>
      <w:r w:rsidR="00A83B8F" w:rsidRPr="00AF3813">
        <w:rPr>
          <w:b w:val="0"/>
          <w:color w:val="000000"/>
        </w:rPr>
        <w:t xml:space="preserve"> возмещение затрат МУП «ЖКХ Кривошеинского района» в связи </w:t>
      </w:r>
      <w:r w:rsidR="00A83B8F" w:rsidRPr="00227CE1">
        <w:rPr>
          <w:b w:val="0"/>
          <w:color w:val="000000"/>
        </w:rPr>
        <w:t xml:space="preserve">с </w:t>
      </w:r>
      <w:r w:rsidR="003C08C1" w:rsidRPr="00227CE1">
        <w:rPr>
          <w:b w:val="0"/>
          <w:color w:val="000000"/>
        </w:rPr>
        <w:t>подготовкой проектно-сметной документации</w:t>
      </w:r>
      <w:r w:rsidR="00227CE1" w:rsidRPr="00227CE1">
        <w:rPr>
          <w:b w:val="0"/>
          <w:color w:val="000000"/>
        </w:rPr>
        <w:t xml:space="preserve"> </w:t>
      </w:r>
      <w:r w:rsidR="004A7E91">
        <w:rPr>
          <w:b w:val="0"/>
          <w:color w:val="000000"/>
        </w:rPr>
        <w:t>на ремонт газовой котельной № 3 с. Кривошеино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  <w:r w:rsidRPr="00922A60">
        <w:rPr>
          <w:b w:val="0"/>
        </w:rPr>
        <w:t>по состоянию на ___________ 20__ г.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38"/>
        <w:gridCol w:w="2025"/>
        <w:gridCol w:w="3375"/>
        <w:gridCol w:w="1485"/>
      </w:tblGrid>
      <w:tr w:rsidR="00034FC6" w:rsidRPr="00922A60" w:rsidTr="00E30E4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расходов, руб.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израсходованные средства,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E30E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E30E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E30E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Израсходовано: 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Копии ________________________________________________________ прилагаются.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(название документов)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Оригиналы вышеуказанных документов находятся в 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(наименование предприятия, фактический адрес предприятия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и место нахождения документации)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 ___________________ 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(руководитель предприятия)       (подпись)        (расшифровка подписи)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М.П.</w:t>
      </w:r>
      <w:r w:rsidRPr="00B7030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Отчет принят к проверке от «__» 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 утверждению в сумме 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Подлежит возврату сумма в размере 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Default="00034FC6" w:rsidP="00A83B8F">
      <w:pPr>
        <w:pStyle w:val="ConsPlusNonformat"/>
        <w:widowControl/>
      </w:pPr>
      <w:r w:rsidRPr="00922A60">
        <w:rPr>
          <w:rFonts w:ascii="Times New Roman" w:hAnsi="Times New Roman" w:cs="Times New Roman"/>
        </w:rPr>
        <w:t>Специалист __________________ /____________________/ «__» _________ 20__ г.</w:t>
      </w: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A4470E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4A7E91" w:rsidRDefault="004A7E91" w:rsidP="00D02D1D">
      <w:pPr>
        <w:ind w:left="4962"/>
      </w:pPr>
    </w:p>
    <w:p w:rsidR="00851960" w:rsidRDefault="00851960" w:rsidP="00D02D1D">
      <w:pPr>
        <w:ind w:left="4962"/>
        <w:rPr>
          <w:sz w:val="20"/>
          <w:szCs w:val="20"/>
        </w:rPr>
      </w:pPr>
    </w:p>
    <w:p w:rsidR="00D02D1D" w:rsidRPr="004A7E91" w:rsidRDefault="00D02D1D" w:rsidP="00D02D1D">
      <w:pPr>
        <w:ind w:left="4962"/>
        <w:rPr>
          <w:sz w:val="20"/>
          <w:szCs w:val="20"/>
        </w:rPr>
      </w:pPr>
      <w:r w:rsidRPr="004A7E91">
        <w:rPr>
          <w:sz w:val="20"/>
          <w:szCs w:val="20"/>
        </w:rPr>
        <w:lastRenderedPageBreak/>
        <w:t>Приложение 4</w:t>
      </w:r>
    </w:p>
    <w:p w:rsidR="00D02D1D" w:rsidRPr="004A7E91" w:rsidRDefault="00D02D1D" w:rsidP="00D02D1D">
      <w:pPr>
        <w:ind w:left="4962"/>
        <w:outlineLvl w:val="1"/>
        <w:rPr>
          <w:sz w:val="20"/>
          <w:szCs w:val="20"/>
        </w:rPr>
      </w:pPr>
      <w:r w:rsidRPr="004A7E91">
        <w:rPr>
          <w:sz w:val="20"/>
          <w:szCs w:val="20"/>
        </w:rPr>
        <w:t xml:space="preserve">к Порядку предоставления </w:t>
      </w:r>
      <w:r w:rsidRPr="004A7E91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</w:t>
      </w:r>
      <w:r w:rsidR="003C08C1" w:rsidRPr="004A7E91">
        <w:rPr>
          <w:color w:val="000000"/>
          <w:sz w:val="20"/>
          <w:szCs w:val="20"/>
        </w:rPr>
        <w:t>подготовкой проектно-сметной документации</w:t>
      </w:r>
      <w:r w:rsidR="004A7E91">
        <w:rPr>
          <w:color w:val="000000"/>
          <w:sz w:val="20"/>
          <w:szCs w:val="20"/>
        </w:rPr>
        <w:t xml:space="preserve"> на ремонт газовой котельной № 3 с. Кривошеино</w:t>
      </w:r>
    </w:p>
    <w:p w:rsidR="00D02D1D" w:rsidRPr="00CD205A" w:rsidRDefault="00D02D1D" w:rsidP="00D02D1D">
      <w:pPr>
        <w:rPr>
          <w:rFonts w:ascii="Arial" w:hAnsi="Arial" w:cs="Arial"/>
          <w:lang w:eastAsia="en-US"/>
        </w:rPr>
      </w:pPr>
    </w:p>
    <w:p w:rsidR="00D02D1D" w:rsidRPr="00CD205A" w:rsidRDefault="00D02D1D" w:rsidP="00D02D1D">
      <w:pPr>
        <w:pStyle w:val="ConsPlusNormal"/>
        <w:jc w:val="both"/>
        <w:rPr>
          <w:rFonts w:ascii="Arial" w:hAnsi="Arial" w:cs="Arial"/>
          <w:szCs w:val="24"/>
        </w:rPr>
      </w:pP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bookmarkStart w:id="2" w:name="P200"/>
      <w:bookmarkEnd w:id="2"/>
      <w:r w:rsidRPr="001C6857">
        <w:rPr>
          <w:szCs w:val="24"/>
        </w:rPr>
        <w:t>Расчет затрат при оказании услуг __________________________________________________________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p w:rsidR="00D02D1D" w:rsidRPr="001C6857" w:rsidRDefault="00D02D1D" w:rsidP="00D02D1D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___________ год</w:t>
      </w:r>
    </w:p>
    <w:p w:rsidR="00D02D1D" w:rsidRPr="001C6857" w:rsidRDefault="00D02D1D" w:rsidP="00D02D1D">
      <w:pPr>
        <w:pStyle w:val="ConsPlusNormal"/>
        <w:jc w:val="both"/>
        <w:rPr>
          <w:szCs w:val="24"/>
        </w:rPr>
      </w:pPr>
    </w:p>
    <w:tbl>
      <w:tblPr>
        <w:tblStyle w:val="af4"/>
        <w:tblW w:w="0" w:type="auto"/>
        <w:tblLook w:val="04A0"/>
      </w:tblPr>
      <w:tblGrid>
        <w:gridCol w:w="1101"/>
        <w:gridCol w:w="5845"/>
        <w:gridCol w:w="3474"/>
      </w:tblGrid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№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Сумма, руб.</w:t>
            </w: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1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и т.д.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1C6857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2</w:t>
            </w:r>
          </w:p>
        </w:tc>
        <w:tc>
          <w:tcPr>
            <w:tcW w:w="5845" w:type="dxa"/>
          </w:tcPr>
          <w:p w:rsidR="00D02D1D" w:rsidRPr="001C6857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E30E45">
        <w:tc>
          <w:tcPr>
            <w:tcW w:w="1101" w:type="dxa"/>
          </w:tcPr>
          <w:p w:rsidR="00D02D1D" w:rsidRPr="001C6857" w:rsidRDefault="00D02D1D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3</w:t>
            </w:r>
          </w:p>
        </w:tc>
        <w:tc>
          <w:tcPr>
            <w:tcW w:w="5845" w:type="dxa"/>
          </w:tcPr>
          <w:p w:rsidR="00D02D1D" w:rsidRPr="00D02D1D" w:rsidRDefault="00D02D1D" w:rsidP="00E30E45">
            <w:pPr>
              <w:pStyle w:val="ConsPlusNormal"/>
              <w:rPr>
                <w:szCs w:val="24"/>
              </w:rPr>
            </w:pPr>
            <w:r w:rsidRPr="001C6857">
              <w:rPr>
                <w:szCs w:val="24"/>
              </w:rPr>
              <w:t>Убытки</w:t>
            </w:r>
          </w:p>
        </w:tc>
        <w:tc>
          <w:tcPr>
            <w:tcW w:w="3474" w:type="dxa"/>
          </w:tcPr>
          <w:p w:rsidR="00D02D1D" w:rsidRPr="00D02D1D" w:rsidRDefault="00D02D1D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2D1D" w:rsidRPr="00D02D1D" w:rsidRDefault="00D02D1D" w:rsidP="00D02D1D">
      <w:pPr>
        <w:pStyle w:val="ConsPlusNormal"/>
        <w:jc w:val="center"/>
        <w:rPr>
          <w:szCs w:val="24"/>
        </w:rPr>
      </w:pP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Руководитель 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Главный бухгалтер 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Исполнитель ____________________________________________/_____________/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 xml:space="preserve">    "__" ________ 20___ г.</w:t>
      </w: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902503" w:rsidRPr="00D02D1D" w:rsidRDefault="00902503" w:rsidP="00D02D1D">
      <w:pPr>
        <w:pStyle w:val="ConsPlusNormal"/>
        <w:jc w:val="both"/>
        <w:rPr>
          <w:szCs w:val="24"/>
        </w:rPr>
      </w:pPr>
    </w:p>
    <w:p w:rsidR="00D02D1D" w:rsidRDefault="00D02D1D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4A7E91" w:rsidRDefault="004A7E91" w:rsidP="00AD2B22">
      <w:pPr>
        <w:ind w:left="4962"/>
      </w:pPr>
    </w:p>
    <w:p w:rsidR="00AD2B22" w:rsidRPr="00F57AC3" w:rsidRDefault="00AD2B22" w:rsidP="00AD2B22">
      <w:pPr>
        <w:ind w:left="4962"/>
        <w:rPr>
          <w:sz w:val="20"/>
          <w:szCs w:val="20"/>
        </w:rPr>
      </w:pPr>
      <w:r w:rsidRPr="00F57AC3">
        <w:rPr>
          <w:sz w:val="20"/>
          <w:szCs w:val="20"/>
        </w:rPr>
        <w:lastRenderedPageBreak/>
        <w:t>Приложение 5</w:t>
      </w:r>
    </w:p>
    <w:p w:rsidR="001C6857" w:rsidRPr="00F57AC3" w:rsidRDefault="00AD2B22" w:rsidP="001C6857">
      <w:pPr>
        <w:ind w:left="4962"/>
        <w:outlineLvl w:val="1"/>
        <w:rPr>
          <w:sz w:val="20"/>
          <w:szCs w:val="20"/>
        </w:rPr>
      </w:pPr>
      <w:r w:rsidRPr="00F57AC3">
        <w:rPr>
          <w:sz w:val="20"/>
          <w:szCs w:val="20"/>
        </w:rPr>
        <w:t xml:space="preserve">к Порядку предоставления </w:t>
      </w:r>
      <w:r w:rsidRPr="00F57AC3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</w:t>
      </w:r>
      <w:r w:rsidR="001C6857" w:rsidRPr="00F57AC3">
        <w:rPr>
          <w:color w:val="000000"/>
          <w:sz w:val="20"/>
          <w:szCs w:val="20"/>
        </w:rPr>
        <w:t>в связи с подготовкой проектно-сметной документации</w:t>
      </w:r>
      <w:r w:rsidR="00227CE1" w:rsidRPr="00F57AC3">
        <w:rPr>
          <w:color w:val="000000"/>
          <w:sz w:val="20"/>
          <w:szCs w:val="20"/>
        </w:rPr>
        <w:t xml:space="preserve"> </w:t>
      </w:r>
      <w:r w:rsidR="00F57AC3">
        <w:rPr>
          <w:color w:val="000000"/>
          <w:sz w:val="20"/>
          <w:szCs w:val="20"/>
        </w:rPr>
        <w:t>на ремонт газовой котельной № 3 с. Кривошеино</w:t>
      </w: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Расчет размера субсидии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за _________ год</w:t>
      </w:r>
    </w:p>
    <w:p w:rsidR="00AD2B22" w:rsidRPr="001C6857" w:rsidRDefault="00AD2B22" w:rsidP="00AD2B22">
      <w:pPr>
        <w:pStyle w:val="ConsPlusNormal"/>
        <w:jc w:val="both"/>
        <w:rPr>
          <w:szCs w:val="24"/>
        </w:rPr>
      </w:pP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____________________________________________________________</w:t>
      </w:r>
    </w:p>
    <w:p w:rsidR="00AD2B22" w:rsidRPr="001C6857" w:rsidRDefault="00AD2B22" w:rsidP="00AD2B22">
      <w:pPr>
        <w:pStyle w:val="ConsPlusNormal"/>
        <w:jc w:val="center"/>
        <w:rPr>
          <w:szCs w:val="24"/>
        </w:rPr>
      </w:pPr>
      <w:r w:rsidRPr="001C6857">
        <w:rPr>
          <w:szCs w:val="24"/>
        </w:rPr>
        <w:t>(получатель субсидии)</w:t>
      </w:r>
    </w:p>
    <w:tbl>
      <w:tblPr>
        <w:tblW w:w="949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3197"/>
        <w:gridCol w:w="2220"/>
        <w:gridCol w:w="2458"/>
        <w:gridCol w:w="993"/>
      </w:tblGrid>
      <w:tr w:rsidR="00AD2B22" w:rsidRPr="001C6857" w:rsidTr="00907F22">
        <w:trPr>
          <w:trHeight w:val="1752"/>
        </w:trPr>
        <w:tc>
          <w:tcPr>
            <w:tcW w:w="631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N</w:t>
            </w:r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п/п</w:t>
            </w:r>
          </w:p>
        </w:tc>
        <w:tc>
          <w:tcPr>
            <w:tcW w:w="3197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Расходы, учтенные в тарифных решениях по следующим видам деятельности</w:t>
            </w:r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 xml:space="preserve"> (начисления по услугам), рублей</w:t>
            </w:r>
          </w:p>
        </w:tc>
        <w:tc>
          <w:tcPr>
            <w:tcW w:w="2220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Фактические расходы от _________, рублей</w:t>
            </w:r>
          </w:p>
        </w:tc>
        <w:tc>
          <w:tcPr>
            <w:tcW w:w="2458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Разница между расходами, учтенными в тарифных решениях и фактическими</w:t>
            </w:r>
            <w:bookmarkStart w:id="3" w:name="_GoBack"/>
            <w:bookmarkEnd w:id="3"/>
            <w:r w:rsidRPr="001C6857">
              <w:rPr>
                <w:szCs w:val="24"/>
              </w:rPr>
              <w:t xml:space="preserve"> расходами предприятия, рублей</w:t>
            </w:r>
          </w:p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(</w:t>
            </w:r>
            <w:hyperlink w:anchor="P3225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4 = </w:t>
            </w:r>
            <w:hyperlink w:anchor="P3223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 xml:space="preserve">2 - </w:t>
            </w:r>
            <w:hyperlink w:anchor="P3224" w:history="1">
              <w:r w:rsidRPr="001C6857">
                <w:rPr>
                  <w:szCs w:val="24"/>
                </w:rPr>
                <w:t xml:space="preserve">ст. </w:t>
              </w:r>
            </w:hyperlink>
            <w:r w:rsidRPr="001C6857">
              <w:rPr>
                <w:szCs w:val="24"/>
              </w:rPr>
              <w:t>3)</w:t>
            </w:r>
          </w:p>
        </w:tc>
        <w:tc>
          <w:tcPr>
            <w:tcW w:w="993" w:type="dxa"/>
            <w:vAlign w:val="center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  <w:r w:rsidRPr="001C6857">
              <w:rPr>
                <w:szCs w:val="24"/>
              </w:rPr>
              <w:t>Размер субсидии, рублей</w:t>
            </w:r>
          </w:p>
        </w:tc>
      </w:tr>
      <w:tr w:rsidR="00AD2B22" w:rsidRPr="001C6857" w:rsidTr="00907F22">
        <w:trPr>
          <w:trHeight w:val="296"/>
        </w:trPr>
        <w:tc>
          <w:tcPr>
            <w:tcW w:w="631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1</w:t>
            </w:r>
          </w:p>
        </w:tc>
        <w:tc>
          <w:tcPr>
            <w:tcW w:w="3197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2</w:t>
            </w:r>
          </w:p>
        </w:tc>
        <w:tc>
          <w:tcPr>
            <w:tcW w:w="2220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3</w:t>
            </w:r>
          </w:p>
        </w:tc>
        <w:tc>
          <w:tcPr>
            <w:tcW w:w="2458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 w:val="20"/>
              </w:rPr>
            </w:pPr>
            <w:r w:rsidRPr="001C6857">
              <w:rPr>
                <w:sz w:val="20"/>
              </w:rPr>
              <w:t>5</w:t>
            </w:r>
          </w:p>
        </w:tc>
      </w:tr>
      <w:tr w:rsidR="00AD2B22" w:rsidRPr="001C6857" w:rsidTr="00907F22">
        <w:trPr>
          <w:trHeight w:val="315"/>
        </w:trPr>
        <w:tc>
          <w:tcPr>
            <w:tcW w:w="631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7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20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58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D2B22" w:rsidRPr="001C6857" w:rsidRDefault="00AD2B22" w:rsidP="00E30E4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D2B22" w:rsidRPr="001C6857" w:rsidRDefault="00AD2B22" w:rsidP="00AD2B2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Руководитель ___________________________________________/_____________/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 Главный бухгалтер ______________________________________/_____________/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1C6857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857">
        <w:rPr>
          <w:rFonts w:ascii="Times New Roman" w:hAnsi="Times New Roman" w:cs="Times New Roman"/>
          <w:sz w:val="24"/>
          <w:szCs w:val="24"/>
        </w:rPr>
        <w:t xml:space="preserve"> Исполнитель ____________________________________________/_____________/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1C6857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F57AC3" w:rsidRDefault="00E44A6B" w:rsidP="00E44A6B">
      <w:r>
        <w:t xml:space="preserve">                                                                                </w:t>
      </w:r>
      <w:r w:rsidR="00AF3F11">
        <w:t xml:space="preserve">        </w:t>
      </w:r>
    </w:p>
    <w:p w:rsidR="00851960" w:rsidRDefault="00F57AC3" w:rsidP="00F57AC3">
      <w:pPr>
        <w:ind w:left="4962"/>
      </w:pPr>
      <w:r>
        <w:t xml:space="preserve">                                                                           </w:t>
      </w:r>
    </w:p>
    <w:p w:rsidR="00F57AC3" w:rsidRPr="00F57AC3" w:rsidRDefault="00F57AC3" w:rsidP="00F57AC3">
      <w:pPr>
        <w:ind w:left="4962"/>
        <w:rPr>
          <w:sz w:val="20"/>
          <w:szCs w:val="20"/>
        </w:rPr>
      </w:pPr>
      <w:r w:rsidRPr="00F57AC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6</w:t>
      </w:r>
    </w:p>
    <w:p w:rsidR="00F57AC3" w:rsidRPr="00F57AC3" w:rsidRDefault="00F57AC3" w:rsidP="00F57AC3">
      <w:pPr>
        <w:ind w:left="4962"/>
        <w:outlineLvl w:val="1"/>
        <w:rPr>
          <w:sz w:val="20"/>
          <w:szCs w:val="20"/>
        </w:rPr>
      </w:pPr>
      <w:r w:rsidRPr="00F57AC3">
        <w:rPr>
          <w:sz w:val="20"/>
          <w:szCs w:val="20"/>
        </w:rPr>
        <w:t xml:space="preserve">к Порядку предоставления </w:t>
      </w:r>
      <w:r w:rsidRPr="00F57AC3">
        <w:rPr>
          <w:color w:val="000000"/>
          <w:sz w:val="20"/>
          <w:szCs w:val="20"/>
        </w:rPr>
        <w:t xml:space="preserve">субсидии на возмещение затрат МУП «ЖКХ Кривошеинского района» в связи с подготовкой проектно-сметной документации </w:t>
      </w:r>
      <w:r>
        <w:rPr>
          <w:color w:val="000000"/>
          <w:sz w:val="20"/>
          <w:szCs w:val="20"/>
        </w:rPr>
        <w:t>на ремонт газовой котельной № 3 с. Кривошеино</w:t>
      </w:r>
    </w:p>
    <w:p w:rsidR="003E4BC9" w:rsidRDefault="00F57AC3" w:rsidP="00F57AC3">
      <w:pPr>
        <w:jc w:val="right"/>
      </w:pPr>
      <w:r>
        <w:t xml:space="preserve">             </w:t>
      </w:r>
      <w:r w:rsidR="00AF3F11">
        <w:t xml:space="preserve">  </w:t>
      </w: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Pr="003E4BC9" w:rsidRDefault="003E4BC9" w:rsidP="003E4BC9">
      <w:pPr>
        <w:jc w:val="center"/>
      </w:pPr>
      <w:r w:rsidRPr="003E4BC9">
        <w:t>Состав комиссии</w:t>
      </w:r>
    </w:p>
    <w:p w:rsidR="003E4BC9" w:rsidRPr="003E4BC9" w:rsidRDefault="003E4BC9" w:rsidP="003E4BC9">
      <w:pPr>
        <w:jc w:val="center"/>
      </w:pPr>
      <w:r w:rsidRPr="003E4BC9">
        <w:t xml:space="preserve">по предоставлению субсидии </w:t>
      </w:r>
    </w:p>
    <w:p w:rsidR="003E4BC9" w:rsidRPr="003E4BC9" w:rsidRDefault="003E4BC9" w:rsidP="003E4BC9">
      <w:pPr>
        <w:jc w:val="center"/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Председатель комиссии:</w:t>
            </w:r>
          </w:p>
          <w:p w:rsidR="003E4BC9" w:rsidRPr="003E4BC9" w:rsidRDefault="003E4BC9" w:rsidP="0001624D"/>
          <w:p w:rsidR="003E4BC9" w:rsidRPr="003E4BC9" w:rsidRDefault="003E4BC9" w:rsidP="003E4BC9">
            <w:r w:rsidRPr="003E4BC9">
              <w:t>Первый 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/>
          <w:p w:rsidR="003E4BC9" w:rsidRPr="003E4BC9" w:rsidRDefault="003E4BC9" w:rsidP="0001624D">
            <w:r w:rsidRPr="003E4BC9">
              <w:t xml:space="preserve">Архипов Алексей Михайлович 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Заместитель председателя:</w:t>
            </w:r>
          </w:p>
          <w:p w:rsidR="003E4BC9" w:rsidRPr="003E4BC9" w:rsidRDefault="003E4BC9" w:rsidP="0001624D">
            <w:r w:rsidRPr="003E4BC9">
              <w:t>Заместитель Главы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 w:rsidRPr="003E4BC9">
              <w:t>Шлапаков Александр Васильевич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 w:rsidRPr="003E4BC9">
              <w:t>Секретарь комиссии:</w:t>
            </w:r>
          </w:p>
          <w:p w:rsidR="003E4BC9" w:rsidRPr="003E4BC9" w:rsidRDefault="003E4BC9" w:rsidP="003E4BC9">
            <w:r w:rsidRPr="003E4BC9">
              <w:t>Ведущий  специалист по вопросам ЖКХ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 w:rsidRPr="003E4BC9">
              <w:t>Волкова Наталья Александровна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Члены комиссии: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3E4BC9">
            <w:r w:rsidRPr="003E4BC9">
              <w:t>Руководитель отдела по вопросам жизнеобеспечения и безопасности</w:t>
            </w:r>
            <w:r w:rsidRPr="003E4BC9">
              <w:br/>
              <w:t>Администрации Кривошеинского района</w:t>
            </w:r>
          </w:p>
          <w:p w:rsidR="003E4BC9" w:rsidRPr="003E4BC9" w:rsidRDefault="003E4BC9" w:rsidP="0001624D"/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/>
          <w:p w:rsidR="003E4BC9" w:rsidRPr="003E4BC9" w:rsidRDefault="003E4BC9" w:rsidP="0001624D">
            <w:r w:rsidRPr="003E4BC9">
              <w:t>Сущенко Вячеслав Александрович</w:t>
            </w:r>
          </w:p>
          <w:p w:rsidR="003E4BC9" w:rsidRPr="003E4BC9" w:rsidRDefault="003E4BC9" w:rsidP="0001624D"/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Главный бухгалтер Администрации Кривошеинского района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Хромых Наталья Борисовна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E44A6B">
            <w:r>
              <w:t xml:space="preserve">Главный специалист </w:t>
            </w:r>
            <w:r w:rsidR="00E44A6B">
              <w:t>-</w:t>
            </w:r>
            <w:r>
              <w:t xml:space="preserve"> юристконсульт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Толстихин Вячеслав Александрович</w:t>
            </w:r>
          </w:p>
        </w:tc>
      </w:tr>
      <w:tr w:rsidR="003E4BC9" w:rsidRPr="003E4BC9" w:rsidTr="0001624D">
        <w:trPr>
          <w:jc w:val="center"/>
        </w:trPr>
        <w:tc>
          <w:tcPr>
            <w:tcW w:w="5139" w:type="dxa"/>
            <w:shd w:val="clear" w:color="auto" w:fill="auto"/>
          </w:tcPr>
          <w:p w:rsidR="003E4BC9" w:rsidRPr="003E4BC9" w:rsidRDefault="003E4BC9" w:rsidP="0001624D">
            <w:r>
              <w:t>Руководитель экономического отдела</w:t>
            </w:r>
          </w:p>
        </w:tc>
        <w:tc>
          <w:tcPr>
            <w:tcW w:w="4325" w:type="dxa"/>
            <w:shd w:val="clear" w:color="auto" w:fill="auto"/>
          </w:tcPr>
          <w:p w:rsidR="003E4BC9" w:rsidRPr="003E4BC9" w:rsidRDefault="003E4BC9" w:rsidP="0001624D">
            <w:r>
              <w:t>Герасимова Людмила Владимировна</w:t>
            </w:r>
          </w:p>
        </w:tc>
      </w:tr>
    </w:tbl>
    <w:p w:rsidR="003E4BC9" w:rsidRPr="0091579A" w:rsidRDefault="003E4BC9" w:rsidP="003E4BC9">
      <w:pPr>
        <w:rPr>
          <w:rFonts w:ascii="Arial" w:hAnsi="Arial" w:cs="Arial"/>
          <w:lang w:eastAsia="en-US"/>
        </w:rPr>
      </w:pPr>
    </w:p>
    <w:p w:rsidR="003E4BC9" w:rsidRPr="00D02D1D" w:rsidRDefault="003E4BC9">
      <w:pPr>
        <w:pStyle w:val="ConsPlusNormal"/>
        <w:jc w:val="both"/>
        <w:rPr>
          <w:szCs w:val="24"/>
        </w:rPr>
      </w:pPr>
    </w:p>
    <w:sectPr w:rsidR="003E4BC9" w:rsidRPr="00D02D1D" w:rsidSect="00851960"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50" w:rsidRDefault="00D12F50" w:rsidP="0091579A">
      <w:r>
        <w:separator/>
      </w:r>
    </w:p>
  </w:endnote>
  <w:endnote w:type="continuationSeparator" w:id="1">
    <w:p w:rsidR="00D12F50" w:rsidRDefault="00D12F50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50" w:rsidRDefault="00D12F50" w:rsidP="0091579A">
      <w:r>
        <w:separator/>
      </w:r>
    </w:p>
  </w:footnote>
  <w:footnote w:type="continuationSeparator" w:id="1">
    <w:p w:rsidR="00D12F50" w:rsidRDefault="00D12F50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06"/>
      <w:docPartObj>
        <w:docPartGallery w:val="Page Numbers (Top of Page)"/>
        <w:docPartUnique/>
      </w:docPartObj>
    </w:sdtPr>
    <w:sdtContent>
      <w:p w:rsidR="00B601D0" w:rsidRDefault="00CD2D11">
        <w:pPr>
          <w:pStyle w:val="af"/>
          <w:jc w:val="center"/>
        </w:pPr>
        <w:fldSimple w:instr=" PAGE   \* MERGEFORMAT ">
          <w:r w:rsidR="0042469B">
            <w:rPr>
              <w:noProof/>
            </w:rPr>
            <w:t>5</w:t>
          </w:r>
        </w:fldSimple>
      </w:p>
    </w:sdtContent>
  </w:sdt>
  <w:p w:rsidR="00B601D0" w:rsidRDefault="00B601D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4745CB2"/>
    <w:multiLevelType w:val="hybridMultilevel"/>
    <w:tmpl w:val="E4A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2953"/>
    <w:multiLevelType w:val="hybridMultilevel"/>
    <w:tmpl w:val="CB340F9C"/>
    <w:lvl w:ilvl="0" w:tplc="80F6CF7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058A8"/>
    <w:multiLevelType w:val="hybridMultilevel"/>
    <w:tmpl w:val="AAE6D2F4"/>
    <w:lvl w:ilvl="0" w:tplc="E56C0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048"/>
    <w:rsid w:val="00012B35"/>
    <w:rsid w:val="000144CA"/>
    <w:rsid w:val="00014DD4"/>
    <w:rsid w:val="000155B7"/>
    <w:rsid w:val="00017C45"/>
    <w:rsid w:val="00030E71"/>
    <w:rsid w:val="000316DB"/>
    <w:rsid w:val="00031EA3"/>
    <w:rsid w:val="000320C1"/>
    <w:rsid w:val="00034FC6"/>
    <w:rsid w:val="000353AC"/>
    <w:rsid w:val="000417AD"/>
    <w:rsid w:val="000426CD"/>
    <w:rsid w:val="00044BAD"/>
    <w:rsid w:val="00047460"/>
    <w:rsid w:val="0004759F"/>
    <w:rsid w:val="00052D57"/>
    <w:rsid w:val="0005614F"/>
    <w:rsid w:val="000622F5"/>
    <w:rsid w:val="0006334B"/>
    <w:rsid w:val="00065E0C"/>
    <w:rsid w:val="00070718"/>
    <w:rsid w:val="0007145A"/>
    <w:rsid w:val="00072568"/>
    <w:rsid w:val="00074A35"/>
    <w:rsid w:val="00075BFC"/>
    <w:rsid w:val="00081223"/>
    <w:rsid w:val="00090510"/>
    <w:rsid w:val="00092353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2811"/>
    <w:rsid w:val="000C5D3D"/>
    <w:rsid w:val="000D774F"/>
    <w:rsid w:val="000E1B90"/>
    <w:rsid w:val="000E20C1"/>
    <w:rsid w:val="000E4D8D"/>
    <w:rsid w:val="000E6FE6"/>
    <w:rsid w:val="000E7469"/>
    <w:rsid w:val="000E76C4"/>
    <w:rsid w:val="000F14C4"/>
    <w:rsid w:val="000F1804"/>
    <w:rsid w:val="000F3249"/>
    <w:rsid w:val="00100F61"/>
    <w:rsid w:val="0010133E"/>
    <w:rsid w:val="00106BEB"/>
    <w:rsid w:val="001108D6"/>
    <w:rsid w:val="001148C7"/>
    <w:rsid w:val="00115257"/>
    <w:rsid w:val="00115EC1"/>
    <w:rsid w:val="001167AF"/>
    <w:rsid w:val="001203C2"/>
    <w:rsid w:val="00121ABC"/>
    <w:rsid w:val="0012268E"/>
    <w:rsid w:val="001233E3"/>
    <w:rsid w:val="00124061"/>
    <w:rsid w:val="00125E3A"/>
    <w:rsid w:val="00130051"/>
    <w:rsid w:val="00135E23"/>
    <w:rsid w:val="00141D4B"/>
    <w:rsid w:val="001470F4"/>
    <w:rsid w:val="00147943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75A9E"/>
    <w:rsid w:val="00182F4F"/>
    <w:rsid w:val="00182FA1"/>
    <w:rsid w:val="0018372C"/>
    <w:rsid w:val="00186D82"/>
    <w:rsid w:val="00186F2D"/>
    <w:rsid w:val="001910F5"/>
    <w:rsid w:val="00193309"/>
    <w:rsid w:val="001962E4"/>
    <w:rsid w:val="00196B0F"/>
    <w:rsid w:val="0019778B"/>
    <w:rsid w:val="001A30C2"/>
    <w:rsid w:val="001A3B80"/>
    <w:rsid w:val="001A400F"/>
    <w:rsid w:val="001B1FFC"/>
    <w:rsid w:val="001B3A7A"/>
    <w:rsid w:val="001B4214"/>
    <w:rsid w:val="001B5BB3"/>
    <w:rsid w:val="001B6415"/>
    <w:rsid w:val="001C1594"/>
    <w:rsid w:val="001C447F"/>
    <w:rsid w:val="001C6857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54F0"/>
    <w:rsid w:val="0020603B"/>
    <w:rsid w:val="00207EBA"/>
    <w:rsid w:val="00211BA5"/>
    <w:rsid w:val="0021228F"/>
    <w:rsid w:val="00212B0E"/>
    <w:rsid w:val="00212D99"/>
    <w:rsid w:val="00214A05"/>
    <w:rsid w:val="00217821"/>
    <w:rsid w:val="00217AFD"/>
    <w:rsid w:val="00217B2B"/>
    <w:rsid w:val="00227CE1"/>
    <w:rsid w:val="00232EFC"/>
    <w:rsid w:val="00236105"/>
    <w:rsid w:val="00236C4D"/>
    <w:rsid w:val="00240F73"/>
    <w:rsid w:val="00243F79"/>
    <w:rsid w:val="0024433F"/>
    <w:rsid w:val="00245832"/>
    <w:rsid w:val="002460A1"/>
    <w:rsid w:val="002528F8"/>
    <w:rsid w:val="00252A93"/>
    <w:rsid w:val="0025560A"/>
    <w:rsid w:val="00255B20"/>
    <w:rsid w:val="00257366"/>
    <w:rsid w:val="00262E59"/>
    <w:rsid w:val="00266D35"/>
    <w:rsid w:val="00267603"/>
    <w:rsid w:val="00275174"/>
    <w:rsid w:val="00276133"/>
    <w:rsid w:val="00280DE8"/>
    <w:rsid w:val="00280F27"/>
    <w:rsid w:val="00282B18"/>
    <w:rsid w:val="00283E06"/>
    <w:rsid w:val="0028689F"/>
    <w:rsid w:val="00293AC9"/>
    <w:rsid w:val="002973A5"/>
    <w:rsid w:val="002A05D4"/>
    <w:rsid w:val="002A1AFA"/>
    <w:rsid w:val="002A428B"/>
    <w:rsid w:val="002A5C38"/>
    <w:rsid w:val="002B2637"/>
    <w:rsid w:val="002B273B"/>
    <w:rsid w:val="002B54A8"/>
    <w:rsid w:val="002C0A4E"/>
    <w:rsid w:val="002C3D74"/>
    <w:rsid w:val="002C3F7C"/>
    <w:rsid w:val="002C5F6B"/>
    <w:rsid w:val="002C6AB5"/>
    <w:rsid w:val="002D2453"/>
    <w:rsid w:val="002D53BB"/>
    <w:rsid w:val="002D5F0B"/>
    <w:rsid w:val="002D6C80"/>
    <w:rsid w:val="002D785D"/>
    <w:rsid w:val="002D7FEB"/>
    <w:rsid w:val="002E270E"/>
    <w:rsid w:val="002E47B9"/>
    <w:rsid w:val="002E495B"/>
    <w:rsid w:val="002E5CFD"/>
    <w:rsid w:val="002E654D"/>
    <w:rsid w:val="002E7D20"/>
    <w:rsid w:val="002F3176"/>
    <w:rsid w:val="002F666B"/>
    <w:rsid w:val="002F6A6F"/>
    <w:rsid w:val="0030171D"/>
    <w:rsid w:val="0030183D"/>
    <w:rsid w:val="003043BD"/>
    <w:rsid w:val="0031453E"/>
    <w:rsid w:val="00314C57"/>
    <w:rsid w:val="0031725C"/>
    <w:rsid w:val="00320855"/>
    <w:rsid w:val="00322CFF"/>
    <w:rsid w:val="00325232"/>
    <w:rsid w:val="00330B80"/>
    <w:rsid w:val="003369B8"/>
    <w:rsid w:val="00337043"/>
    <w:rsid w:val="00346731"/>
    <w:rsid w:val="00346E43"/>
    <w:rsid w:val="003517FD"/>
    <w:rsid w:val="0035197D"/>
    <w:rsid w:val="00353E77"/>
    <w:rsid w:val="0035530F"/>
    <w:rsid w:val="003578DF"/>
    <w:rsid w:val="00360F31"/>
    <w:rsid w:val="00362466"/>
    <w:rsid w:val="00364522"/>
    <w:rsid w:val="0036599C"/>
    <w:rsid w:val="00367C83"/>
    <w:rsid w:val="003754BE"/>
    <w:rsid w:val="00380471"/>
    <w:rsid w:val="003829BF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08C1"/>
    <w:rsid w:val="003C1C27"/>
    <w:rsid w:val="003C21C7"/>
    <w:rsid w:val="003C3865"/>
    <w:rsid w:val="003C4A19"/>
    <w:rsid w:val="003C4CBF"/>
    <w:rsid w:val="003C56EF"/>
    <w:rsid w:val="003D1896"/>
    <w:rsid w:val="003D3AB5"/>
    <w:rsid w:val="003D6928"/>
    <w:rsid w:val="003E28F3"/>
    <w:rsid w:val="003E35EB"/>
    <w:rsid w:val="003E369D"/>
    <w:rsid w:val="003E4710"/>
    <w:rsid w:val="003E4BC9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469B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5A67"/>
    <w:rsid w:val="00446732"/>
    <w:rsid w:val="0045085B"/>
    <w:rsid w:val="00453F73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47FC"/>
    <w:rsid w:val="00486CC9"/>
    <w:rsid w:val="00490785"/>
    <w:rsid w:val="00491661"/>
    <w:rsid w:val="004938D8"/>
    <w:rsid w:val="00496594"/>
    <w:rsid w:val="004A0666"/>
    <w:rsid w:val="004A0ACF"/>
    <w:rsid w:val="004A16D0"/>
    <w:rsid w:val="004A244A"/>
    <w:rsid w:val="004A2637"/>
    <w:rsid w:val="004A2AA5"/>
    <w:rsid w:val="004A41E4"/>
    <w:rsid w:val="004A4C46"/>
    <w:rsid w:val="004A5644"/>
    <w:rsid w:val="004A6EE5"/>
    <w:rsid w:val="004A7D10"/>
    <w:rsid w:val="004A7E91"/>
    <w:rsid w:val="004B1D6E"/>
    <w:rsid w:val="004B3A90"/>
    <w:rsid w:val="004B4FAF"/>
    <w:rsid w:val="004C1A58"/>
    <w:rsid w:val="004C316A"/>
    <w:rsid w:val="004C62CF"/>
    <w:rsid w:val="004D0B31"/>
    <w:rsid w:val="004D2E5A"/>
    <w:rsid w:val="004D77F7"/>
    <w:rsid w:val="004E2EFB"/>
    <w:rsid w:val="004E4288"/>
    <w:rsid w:val="004E6DAF"/>
    <w:rsid w:val="004F0AE3"/>
    <w:rsid w:val="004F1D03"/>
    <w:rsid w:val="004F1D60"/>
    <w:rsid w:val="004F5EDC"/>
    <w:rsid w:val="004F669A"/>
    <w:rsid w:val="004F744D"/>
    <w:rsid w:val="004F779C"/>
    <w:rsid w:val="004F7BD1"/>
    <w:rsid w:val="00500CFD"/>
    <w:rsid w:val="00511156"/>
    <w:rsid w:val="00511832"/>
    <w:rsid w:val="00511B62"/>
    <w:rsid w:val="00512B5C"/>
    <w:rsid w:val="005140D5"/>
    <w:rsid w:val="0051481B"/>
    <w:rsid w:val="00516AB3"/>
    <w:rsid w:val="00517EA0"/>
    <w:rsid w:val="00523C46"/>
    <w:rsid w:val="00523ECE"/>
    <w:rsid w:val="00526952"/>
    <w:rsid w:val="00526E3D"/>
    <w:rsid w:val="005315B7"/>
    <w:rsid w:val="00532723"/>
    <w:rsid w:val="00532F54"/>
    <w:rsid w:val="00536F61"/>
    <w:rsid w:val="005370B1"/>
    <w:rsid w:val="0053784E"/>
    <w:rsid w:val="00537AFF"/>
    <w:rsid w:val="005400CE"/>
    <w:rsid w:val="0054305C"/>
    <w:rsid w:val="00543F2F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6363B"/>
    <w:rsid w:val="00564389"/>
    <w:rsid w:val="00566A41"/>
    <w:rsid w:val="0056780C"/>
    <w:rsid w:val="00574D81"/>
    <w:rsid w:val="005809E7"/>
    <w:rsid w:val="0058171E"/>
    <w:rsid w:val="00581ABF"/>
    <w:rsid w:val="005829C3"/>
    <w:rsid w:val="005839DC"/>
    <w:rsid w:val="00583F7A"/>
    <w:rsid w:val="0058457F"/>
    <w:rsid w:val="0058694D"/>
    <w:rsid w:val="005958BA"/>
    <w:rsid w:val="00595AE1"/>
    <w:rsid w:val="005978B5"/>
    <w:rsid w:val="005A089B"/>
    <w:rsid w:val="005A184C"/>
    <w:rsid w:val="005A2220"/>
    <w:rsid w:val="005A4595"/>
    <w:rsid w:val="005A665D"/>
    <w:rsid w:val="005B22EE"/>
    <w:rsid w:val="005B3C7A"/>
    <w:rsid w:val="005B5E52"/>
    <w:rsid w:val="005B7CCE"/>
    <w:rsid w:val="005C4391"/>
    <w:rsid w:val="005C507A"/>
    <w:rsid w:val="005C6F7B"/>
    <w:rsid w:val="005D0201"/>
    <w:rsid w:val="005D12B4"/>
    <w:rsid w:val="005D1F3A"/>
    <w:rsid w:val="005D2CD2"/>
    <w:rsid w:val="005D371D"/>
    <w:rsid w:val="005D78C5"/>
    <w:rsid w:val="005D7A6E"/>
    <w:rsid w:val="005E130D"/>
    <w:rsid w:val="005E18D5"/>
    <w:rsid w:val="005E199F"/>
    <w:rsid w:val="005E37CF"/>
    <w:rsid w:val="005E3D86"/>
    <w:rsid w:val="005E4E76"/>
    <w:rsid w:val="005E53AD"/>
    <w:rsid w:val="005E6E68"/>
    <w:rsid w:val="005F369E"/>
    <w:rsid w:val="006008C2"/>
    <w:rsid w:val="00603390"/>
    <w:rsid w:val="00603CD6"/>
    <w:rsid w:val="006058FE"/>
    <w:rsid w:val="00607546"/>
    <w:rsid w:val="0060785B"/>
    <w:rsid w:val="00611C94"/>
    <w:rsid w:val="00612DA4"/>
    <w:rsid w:val="006146F4"/>
    <w:rsid w:val="006148F3"/>
    <w:rsid w:val="00615644"/>
    <w:rsid w:val="00617ACA"/>
    <w:rsid w:val="00617F35"/>
    <w:rsid w:val="00620BD4"/>
    <w:rsid w:val="006213BE"/>
    <w:rsid w:val="00621B10"/>
    <w:rsid w:val="00621B72"/>
    <w:rsid w:val="00623762"/>
    <w:rsid w:val="00626B5B"/>
    <w:rsid w:val="00631A30"/>
    <w:rsid w:val="006322F6"/>
    <w:rsid w:val="00632CB6"/>
    <w:rsid w:val="00633E95"/>
    <w:rsid w:val="00635DBF"/>
    <w:rsid w:val="006360B4"/>
    <w:rsid w:val="00636EBA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31C2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C1244"/>
    <w:rsid w:val="006C1F88"/>
    <w:rsid w:val="006C455C"/>
    <w:rsid w:val="006C67C1"/>
    <w:rsid w:val="006C6D6B"/>
    <w:rsid w:val="006C7B88"/>
    <w:rsid w:val="006D106C"/>
    <w:rsid w:val="006D1636"/>
    <w:rsid w:val="006D53A8"/>
    <w:rsid w:val="006E3D4D"/>
    <w:rsid w:val="006E46BB"/>
    <w:rsid w:val="006E562E"/>
    <w:rsid w:val="006E795B"/>
    <w:rsid w:val="006F14A5"/>
    <w:rsid w:val="006F42F8"/>
    <w:rsid w:val="006F6469"/>
    <w:rsid w:val="006F76DD"/>
    <w:rsid w:val="00701ECA"/>
    <w:rsid w:val="00702646"/>
    <w:rsid w:val="0070481B"/>
    <w:rsid w:val="007048CF"/>
    <w:rsid w:val="00704CE7"/>
    <w:rsid w:val="0071058E"/>
    <w:rsid w:val="007145D1"/>
    <w:rsid w:val="00715AB9"/>
    <w:rsid w:val="00716B8C"/>
    <w:rsid w:val="00720992"/>
    <w:rsid w:val="007321AB"/>
    <w:rsid w:val="00741A63"/>
    <w:rsid w:val="00742E90"/>
    <w:rsid w:val="0074394D"/>
    <w:rsid w:val="00746A1F"/>
    <w:rsid w:val="0074770C"/>
    <w:rsid w:val="0075234F"/>
    <w:rsid w:val="007532F0"/>
    <w:rsid w:val="00754713"/>
    <w:rsid w:val="00763EB6"/>
    <w:rsid w:val="00765F83"/>
    <w:rsid w:val="00772F48"/>
    <w:rsid w:val="007776BF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5909"/>
    <w:rsid w:val="007B0CB9"/>
    <w:rsid w:val="007B1D29"/>
    <w:rsid w:val="007B3F35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4A2D"/>
    <w:rsid w:val="00805A13"/>
    <w:rsid w:val="00807BE8"/>
    <w:rsid w:val="008126F6"/>
    <w:rsid w:val="00812F03"/>
    <w:rsid w:val="00813871"/>
    <w:rsid w:val="00815CAA"/>
    <w:rsid w:val="00816F18"/>
    <w:rsid w:val="00822A00"/>
    <w:rsid w:val="00823283"/>
    <w:rsid w:val="00823314"/>
    <w:rsid w:val="00830FA8"/>
    <w:rsid w:val="00833F4C"/>
    <w:rsid w:val="00834026"/>
    <w:rsid w:val="00835755"/>
    <w:rsid w:val="008413DA"/>
    <w:rsid w:val="00842781"/>
    <w:rsid w:val="008441DC"/>
    <w:rsid w:val="00844958"/>
    <w:rsid w:val="00850D3E"/>
    <w:rsid w:val="00851960"/>
    <w:rsid w:val="00851C2A"/>
    <w:rsid w:val="00855DE2"/>
    <w:rsid w:val="008568B3"/>
    <w:rsid w:val="00856ABE"/>
    <w:rsid w:val="00857365"/>
    <w:rsid w:val="0086163C"/>
    <w:rsid w:val="00862E44"/>
    <w:rsid w:val="00863139"/>
    <w:rsid w:val="008641B7"/>
    <w:rsid w:val="008656EB"/>
    <w:rsid w:val="00866CDD"/>
    <w:rsid w:val="00866F29"/>
    <w:rsid w:val="00867661"/>
    <w:rsid w:val="008704BB"/>
    <w:rsid w:val="00870ED9"/>
    <w:rsid w:val="00871467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12A"/>
    <w:rsid w:val="00892D48"/>
    <w:rsid w:val="008942D2"/>
    <w:rsid w:val="008954FB"/>
    <w:rsid w:val="00895F6F"/>
    <w:rsid w:val="008A4990"/>
    <w:rsid w:val="008A56ED"/>
    <w:rsid w:val="008A611A"/>
    <w:rsid w:val="008A6F4D"/>
    <w:rsid w:val="008A77A5"/>
    <w:rsid w:val="008B1A7C"/>
    <w:rsid w:val="008B44D3"/>
    <w:rsid w:val="008B5DF7"/>
    <w:rsid w:val="008B73BD"/>
    <w:rsid w:val="008C31FA"/>
    <w:rsid w:val="008C74DD"/>
    <w:rsid w:val="008D0853"/>
    <w:rsid w:val="008D5BBD"/>
    <w:rsid w:val="008D5C55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523C"/>
    <w:rsid w:val="008F71BD"/>
    <w:rsid w:val="008F7964"/>
    <w:rsid w:val="00902503"/>
    <w:rsid w:val="00903F30"/>
    <w:rsid w:val="00906AF9"/>
    <w:rsid w:val="00907F22"/>
    <w:rsid w:val="009115D0"/>
    <w:rsid w:val="009118D8"/>
    <w:rsid w:val="00912944"/>
    <w:rsid w:val="00912C74"/>
    <w:rsid w:val="0091579A"/>
    <w:rsid w:val="00916ECF"/>
    <w:rsid w:val="00917B2B"/>
    <w:rsid w:val="00917B90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0DE"/>
    <w:rsid w:val="00940802"/>
    <w:rsid w:val="00941495"/>
    <w:rsid w:val="009416B2"/>
    <w:rsid w:val="00953C02"/>
    <w:rsid w:val="0095474F"/>
    <w:rsid w:val="00955946"/>
    <w:rsid w:val="009579E4"/>
    <w:rsid w:val="0096148C"/>
    <w:rsid w:val="009627B5"/>
    <w:rsid w:val="009655F2"/>
    <w:rsid w:val="00966F5F"/>
    <w:rsid w:val="0096758B"/>
    <w:rsid w:val="00970BD6"/>
    <w:rsid w:val="0097318E"/>
    <w:rsid w:val="009756C3"/>
    <w:rsid w:val="009769D6"/>
    <w:rsid w:val="00984D29"/>
    <w:rsid w:val="00986286"/>
    <w:rsid w:val="009908E7"/>
    <w:rsid w:val="00992852"/>
    <w:rsid w:val="00993556"/>
    <w:rsid w:val="009952E4"/>
    <w:rsid w:val="00996685"/>
    <w:rsid w:val="00996E27"/>
    <w:rsid w:val="009A0952"/>
    <w:rsid w:val="009A11E9"/>
    <w:rsid w:val="009A3B31"/>
    <w:rsid w:val="009B1B13"/>
    <w:rsid w:val="009B3EF5"/>
    <w:rsid w:val="009B5B40"/>
    <w:rsid w:val="009C0B85"/>
    <w:rsid w:val="009C2C44"/>
    <w:rsid w:val="009C30D1"/>
    <w:rsid w:val="009C3464"/>
    <w:rsid w:val="009C4FB7"/>
    <w:rsid w:val="009C58DA"/>
    <w:rsid w:val="009C6533"/>
    <w:rsid w:val="009D193D"/>
    <w:rsid w:val="009D22BB"/>
    <w:rsid w:val="009D2723"/>
    <w:rsid w:val="009D32F7"/>
    <w:rsid w:val="009D380C"/>
    <w:rsid w:val="009D7E3D"/>
    <w:rsid w:val="009E21BE"/>
    <w:rsid w:val="009E3894"/>
    <w:rsid w:val="009E4DFC"/>
    <w:rsid w:val="009E543A"/>
    <w:rsid w:val="009E57DF"/>
    <w:rsid w:val="009E719F"/>
    <w:rsid w:val="009E77B5"/>
    <w:rsid w:val="009E7EC6"/>
    <w:rsid w:val="009F0D29"/>
    <w:rsid w:val="009F1FA4"/>
    <w:rsid w:val="009F2AB3"/>
    <w:rsid w:val="009F5E03"/>
    <w:rsid w:val="009F644B"/>
    <w:rsid w:val="009F79E0"/>
    <w:rsid w:val="00A05C1F"/>
    <w:rsid w:val="00A070BF"/>
    <w:rsid w:val="00A10128"/>
    <w:rsid w:val="00A1194E"/>
    <w:rsid w:val="00A11F68"/>
    <w:rsid w:val="00A206D4"/>
    <w:rsid w:val="00A240DE"/>
    <w:rsid w:val="00A30692"/>
    <w:rsid w:val="00A3074B"/>
    <w:rsid w:val="00A34C27"/>
    <w:rsid w:val="00A3774B"/>
    <w:rsid w:val="00A4470E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57E3"/>
    <w:rsid w:val="00A5690A"/>
    <w:rsid w:val="00A57F5E"/>
    <w:rsid w:val="00A64D86"/>
    <w:rsid w:val="00A66118"/>
    <w:rsid w:val="00A66D10"/>
    <w:rsid w:val="00A703EC"/>
    <w:rsid w:val="00A726AF"/>
    <w:rsid w:val="00A72F7D"/>
    <w:rsid w:val="00A73700"/>
    <w:rsid w:val="00A751B9"/>
    <w:rsid w:val="00A81747"/>
    <w:rsid w:val="00A828D5"/>
    <w:rsid w:val="00A83B8F"/>
    <w:rsid w:val="00A844FD"/>
    <w:rsid w:val="00A85116"/>
    <w:rsid w:val="00A8690B"/>
    <w:rsid w:val="00A87F2C"/>
    <w:rsid w:val="00A91CFB"/>
    <w:rsid w:val="00A92A78"/>
    <w:rsid w:val="00AA15FF"/>
    <w:rsid w:val="00AB2937"/>
    <w:rsid w:val="00AB2D79"/>
    <w:rsid w:val="00AB33C8"/>
    <w:rsid w:val="00AB3554"/>
    <w:rsid w:val="00AB45A4"/>
    <w:rsid w:val="00AB6DA1"/>
    <w:rsid w:val="00AB7635"/>
    <w:rsid w:val="00AB79D2"/>
    <w:rsid w:val="00AC7FD3"/>
    <w:rsid w:val="00AC7FF8"/>
    <w:rsid w:val="00AD08C5"/>
    <w:rsid w:val="00AD2155"/>
    <w:rsid w:val="00AD2B22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2219"/>
    <w:rsid w:val="00AF35DD"/>
    <w:rsid w:val="00AF3813"/>
    <w:rsid w:val="00AF3F11"/>
    <w:rsid w:val="00AF4F89"/>
    <w:rsid w:val="00AF5069"/>
    <w:rsid w:val="00AF5F6A"/>
    <w:rsid w:val="00B04AB7"/>
    <w:rsid w:val="00B118E9"/>
    <w:rsid w:val="00B15DD4"/>
    <w:rsid w:val="00B27133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6E6"/>
    <w:rsid w:val="00B57D95"/>
    <w:rsid w:val="00B601D0"/>
    <w:rsid w:val="00B60B32"/>
    <w:rsid w:val="00B64AD9"/>
    <w:rsid w:val="00B66725"/>
    <w:rsid w:val="00B6753C"/>
    <w:rsid w:val="00B70308"/>
    <w:rsid w:val="00B72D52"/>
    <w:rsid w:val="00B761EC"/>
    <w:rsid w:val="00B779C2"/>
    <w:rsid w:val="00B80490"/>
    <w:rsid w:val="00B81056"/>
    <w:rsid w:val="00B81E0E"/>
    <w:rsid w:val="00B84564"/>
    <w:rsid w:val="00B854F4"/>
    <w:rsid w:val="00B900AD"/>
    <w:rsid w:val="00B90559"/>
    <w:rsid w:val="00B9184C"/>
    <w:rsid w:val="00B94896"/>
    <w:rsid w:val="00B95C95"/>
    <w:rsid w:val="00B96189"/>
    <w:rsid w:val="00BA14DC"/>
    <w:rsid w:val="00BA1B88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E5798"/>
    <w:rsid w:val="00BF01D3"/>
    <w:rsid w:val="00BF1D12"/>
    <w:rsid w:val="00BF2219"/>
    <w:rsid w:val="00BF5413"/>
    <w:rsid w:val="00BF5AF2"/>
    <w:rsid w:val="00BF6ABD"/>
    <w:rsid w:val="00C001E5"/>
    <w:rsid w:val="00C0353D"/>
    <w:rsid w:val="00C049C2"/>
    <w:rsid w:val="00C069D3"/>
    <w:rsid w:val="00C148CC"/>
    <w:rsid w:val="00C1497A"/>
    <w:rsid w:val="00C1527C"/>
    <w:rsid w:val="00C15CE3"/>
    <w:rsid w:val="00C16294"/>
    <w:rsid w:val="00C16728"/>
    <w:rsid w:val="00C16BDD"/>
    <w:rsid w:val="00C16DA5"/>
    <w:rsid w:val="00C22B16"/>
    <w:rsid w:val="00C24CC5"/>
    <w:rsid w:val="00C27A13"/>
    <w:rsid w:val="00C30F06"/>
    <w:rsid w:val="00C34AF7"/>
    <w:rsid w:val="00C34B6E"/>
    <w:rsid w:val="00C35168"/>
    <w:rsid w:val="00C416C7"/>
    <w:rsid w:val="00C471AE"/>
    <w:rsid w:val="00C5107B"/>
    <w:rsid w:val="00C51671"/>
    <w:rsid w:val="00C574C3"/>
    <w:rsid w:val="00C57C95"/>
    <w:rsid w:val="00C63AFE"/>
    <w:rsid w:val="00C65B96"/>
    <w:rsid w:val="00C678B9"/>
    <w:rsid w:val="00C67995"/>
    <w:rsid w:val="00C7095E"/>
    <w:rsid w:val="00C735AE"/>
    <w:rsid w:val="00C771A1"/>
    <w:rsid w:val="00C850F0"/>
    <w:rsid w:val="00C86F2E"/>
    <w:rsid w:val="00C91D98"/>
    <w:rsid w:val="00C925BD"/>
    <w:rsid w:val="00C95C1F"/>
    <w:rsid w:val="00C96643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D2D11"/>
    <w:rsid w:val="00CE05CE"/>
    <w:rsid w:val="00CE1110"/>
    <w:rsid w:val="00CE36FF"/>
    <w:rsid w:val="00CE7405"/>
    <w:rsid w:val="00CF7FE7"/>
    <w:rsid w:val="00D00CDD"/>
    <w:rsid w:val="00D02D1D"/>
    <w:rsid w:val="00D03CB1"/>
    <w:rsid w:val="00D06DA7"/>
    <w:rsid w:val="00D079E4"/>
    <w:rsid w:val="00D07B6B"/>
    <w:rsid w:val="00D12F50"/>
    <w:rsid w:val="00D1388B"/>
    <w:rsid w:val="00D139E0"/>
    <w:rsid w:val="00D1534A"/>
    <w:rsid w:val="00D17567"/>
    <w:rsid w:val="00D20237"/>
    <w:rsid w:val="00D228C9"/>
    <w:rsid w:val="00D22A23"/>
    <w:rsid w:val="00D24157"/>
    <w:rsid w:val="00D264EF"/>
    <w:rsid w:val="00D30134"/>
    <w:rsid w:val="00D32283"/>
    <w:rsid w:val="00D3252E"/>
    <w:rsid w:val="00D32CF8"/>
    <w:rsid w:val="00D34BCC"/>
    <w:rsid w:val="00D36453"/>
    <w:rsid w:val="00D37790"/>
    <w:rsid w:val="00D412D8"/>
    <w:rsid w:val="00D44547"/>
    <w:rsid w:val="00D50594"/>
    <w:rsid w:val="00D509B3"/>
    <w:rsid w:val="00D5163E"/>
    <w:rsid w:val="00D5207E"/>
    <w:rsid w:val="00D52CD8"/>
    <w:rsid w:val="00D537DA"/>
    <w:rsid w:val="00D544A7"/>
    <w:rsid w:val="00D54DEB"/>
    <w:rsid w:val="00D5738C"/>
    <w:rsid w:val="00D60386"/>
    <w:rsid w:val="00D6458D"/>
    <w:rsid w:val="00D71AB9"/>
    <w:rsid w:val="00D73803"/>
    <w:rsid w:val="00D74771"/>
    <w:rsid w:val="00D755DB"/>
    <w:rsid w:val="00D7570F"/>
    <w:rsid w:val="00D77323"/>
    <w:rsid w:val="00D84D57"/>
    <w:rsid w:val="00D87C56"/>
    <w:rsid w:val="00D87EF5"/>
    <w:rsid w:val="00D9070D"/>
    <w:rsid w:val="00D9438C"/>
    <w:rsid w:val="00D9527F"/>
    <w:rsid w:val="00D9605C"/>
    <w:rsid w:val="00DA254D"/>
    <w:rsid w:val="00DA2B53"/>
    <w:rsid w:val="00DA3864"/>
    <w:rsid w:val="00DA532B"/>
    <w:rsid w:val="00DB0BA8"/>
    <w:rsid w:val="00DB16DA"/>
    <w:rsid w:val="00DB1E0B"/>
    <w:rsid w:val="00DB2A58"/>
    <w:rsid w:val="00DB32E9"/>
    <w:rsid w:val="00DB5781"/>
    <w:rsid w:val="00DB59E4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1C49"/>
    <w:rsid w:val="00DD38F3"/>
    <w:rsid w:val="00DD41DC"/>
    <w:rsid w:val="00DE13B5"/>
    <w:rsid w:val="00DE35A2"/>
    <w:rsid w:val="00DE382E"/>
    <w:rsid w:val="00DE4C27"/>
    <w:rsid w:val="00DE5928"/>
    <w:rsid w:val="00DE5983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4A6B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2274"/>
    <w:rsid w:val="00E831D9"/>
    <w:rsid w:val="00E84882"/>
    <w:rsid w:val="00E8511E"/>
    <w:rsid w:val="00E8617D"/>
    <w:rsid w:val="00E8688C"/>
    <w:rsid w:val="00E91505"/>
    <w:rsid w:val="00E964BB"/>
    <w:rsid w:val="00E96724"/>
    <w:rsid w:val="00EA5EB1"/>
    <w:rsid w:val="00EA6D40"/>
    <w:rsid w:val="00EA7252"/>
    <w:rsid w:val="00EA732F"/>
    <w:rsid w:val="00EB28DA"/>
    <w:rsid w:val="00EB687A"/>
    <w:rsid w:val="00EB6EA5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0237"/>
    <w:rsid w:val="00F03BA8"/>
    <w:rsid w:val="00F05E4F"/>
    <w:rsid w:val="00F06857"/>
    <w:rsid w:val="00F105AE"/>
    <w:rsid w:val="00F1249B"/>
    <w:rsid w:val="00F1313F"/>
    <w:rsid w:val="00F13411"/>
    <w:rsid w:val="00F13C95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658E"/>
    <w:rsid w:val="00F57675"/>
    <w:rsid w:val="00F57AC3"/>
    <w:rsid w:val="00F57CA7"/>
    <w:rsid w:val="00F61235"/>
    <w:rsid w:val="00F61491"/>
    <w:rsid w:val="00F6403A"/>
    <w:rsid w:val="00F65F0C"/>
    <w:rsid w:val="00F66758"/>
    <w:rsid w:val="00F66ECB"/>
    <w:rsid w:val="00F705DA"/>
    <w:rsid w:val="00F705EF"/>
    <w:rsid w:val="00F70DDF"/>
    <w:rsid w:val="00F7141B"/>
    <w:rsid w:val="00F71941"/>
    <w:rsid w:val="00F77A9E"/>
    <w:rsid w:val="00F81DEC"/>
    <w:rsid w:val="00F87EF1"/>
    <w:rsid w:val="00F90BD4"/>
    <w:rsid w:val="00F9145D"/>
    <w:rsid w:val="00F91832"/>
    <w:rsid w:val="00F9255F"/>
    <w:rsid w:val="00F94550"/>
    <w:rsid w:val="00F951C0"/>
    <w:rsid w:val="00F9700C"/>
    <w:rsid w:val="00F976C6"/>
    <w:rsid w:val="00F97E90"/>
    <w:rsid w:val="00F97FD2"/>
    <w:rsid w:val="00FA0602"/>
    <w:rsid w:val="00FA3495"/>
    <w:rsid w:val="00FA3C4F"/>
    <w:rsid w:val="00FB2D1D"/>
    <w:rsid w:val="00FB75A7"/>
    <w:rsid w:val="00FC22C7"/>
    <w:rsid w:val="00FC3203"/>
    <w:rsid w:val="00FC3320"/>
    <w:rsid w:val="00FC38B9"/>
    <w:rsid w:val="00FC65DE"/>
    <w:rsid w:val="00FC7509"/>
    <w:rsid w:val="00FC7967"/>
    <w:rsid w:val="00FD078C"/>
    <w:rsid w:val="00FD154D"/>
    <w:rsid w:val="00FD3B29"/>
    <w:rsid w:val="00FD3F7F"/>
    <w:rsid w:val="00FD4951"/>
    <w:rsid w:val="00FE2029"/>
    <w:rsid w:val="00FE20E4"/>
    <w:rsid w:val="00FE2D23"/>
    <w:rsid w:val="00FE5976"/>
    <w:rsid w:val="00FE7433"/>
    <w:rsid w:val="00FE776C"/>
    <w:rsid w:val="00FF1B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D1C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link w:val="a4"/>
    <w:uiPriority w:val="34"/>
    <w:qFormat/>
    <w:rsid w:val="004A7D10"/>
    <w:pPr>
      <w:ind w:left="720"/>
      <w:contextualSpacing/>
    </w:pPr>
  </w:style>
  <w:style w:type="character" w:styleId="a5">
    <w:name w:val="annotation reference"/>
    <w:basedOn w:val="a0"/>
    <w:rsid w:val="00617ACA"/>
    <w:rPr>
      <w:sz w:val="16"/>
      <w:szCs w:val="16"/>
    </w:rPr>
  </w:style>
  <w:style w:type="paragraph" w:styleId="a6">
    <w:name w:val="annotation text"/>
    <w:basedOn w:val="a"/>
    <w:link w:val="a7"/>
    <w:rsid w:val="00617A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17ACA"/>
  </w:style>
  <w:style w:type="paragraph" w:styleId="a8">
    <w:name w:val="annotation subject"/>
    <w:basedOn w:val="a6"/>
    <w:next w:val="a6"/>
    <w:link w:val="a9"/>
    <w:rsid w:val="00617ACA"/>
    <w:rPr>
      <w:b/>
      <w:bCs/>
    </w:rPr>
  </w:style>
  <w:style w:type="character" w:customStyle="1" w:styleId="a9">
    <w:name w:val="Тема примечания Знак"/>
    <w:basedOn w:val="a7"/>
    <w:link w:val="a8"/>
    <w:rsid w:val="00617ACA"/>
    <w:rPr>
      <w:b/>
      <w:bCs/>
    </w:rPr>
  </w:style>
  <w:style w:type="paragraph" w:styleId="aa">
    <w:name w:val="Balloon Text"/>
    <w:basedOn w:val="a"/>
    <w:link w:val="ab"/>
    <w:rsid w:val="0061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c">
    <w:name w:val="Body Text"/>
    <w:basedOn w:val="a"/>
    <w:link w:val="ad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d">
    <w:name w:val="Основной текст Знак"/>
    <w:basedOn w:val="a0"/>
    <w:link w:val="ac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79A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91579A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1A400F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07145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C4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3729-E96E-47D3-B027-4D48F5B5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33515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жкх</cp:lastModifiedBy>
  <cp:revision>16</cp:revision>
  <cp:lastPrinted>2025-01-28T04:34:00Z</cp:lastPrinted>
  <dcterms:created xsi:type="dcterms:W3CDTF">2025-01-27T09:29:00Z</dcterms:created>
  <dcterms:modified xsi:type="dcterms:W3CDTF">2025-01-28T10:08:00Z</dcterms:modified>
</cp:coreProperties>
</file>